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49E" w:rsidRPr="00EE4530" w:rsidRDefault="001E749E">
      <w:pPr>
        <w:tabs>
          <w:tab w:val="left" w:pos="-720"/>
        </w:tabs>
        <w:jc w:val="both"/>
        <w:rPr>
          <w:rFonts w:ascii="EurostileT" w:hAnsi="EurostileT"/>
          <w:spacing w:val="-3"/>
          <w:sz w:val="24"/>
        </w:rPr>
      </w:pPr>
    </w:p>
    <w:p w:rsidR="001E749E" w:rsidRDefault="001E749E">
      <w:pPr>
        <w:tabs>
          <w:tab w:val="left" w:pos="-720"/>
        </w:tabs>
        <w:jc w:val="center"/>
        <w:rPr>
          <w:rFonts w:ascii="EurostileT" w:hAnsi="EurostileT"/>
          <w:spacing w:val="-3"/>
          <w:sz w:val="28"/>
        </w:rPr>
      </w:pPr>
      <w:r>
        <w:rPr>
          <w:rFonts w:ascii="EurostileT" w:hAnsi="EurostileT"/>
          <w:spacing w:val="-3"/>
          <w:sz w:val="28"/>
        </w:rPr>
        <w:t xml:space="preserve">             Vedtægter for Sportsrideklubben Vallensbæk.</w:t>
      </w:r>
    </w:p>
    <w:p w:rsidR="001E749E" w:rsidRPr="00EE4530" w:rsidRDefault="001E749E">
      <w:pPr>
        <w:tabs>
          <w:tab w:val="left" w:pos="-720"/>
        </w:tabs>
        <w:jc w:val="center"/>
        <w:rPr>
          <w:rFonts w:ascii="EurostileT" w:hAnsi="EurostileT"/>
          <w:spacing w:val="-3"/>
          <w:sz w:val="28"/>
        </w:rPr>
      </w:pPr>
    </w:p>
    <w:p w:rsidR="001E749E" w:rsidRPr="003F30B8" w:rsidRDefault="001E749E">
      <w:pPr>
        <w:tabs>
          <w:tab w:val="left" w:pos="-720"/>
        </w:tabs>
        <w:jc w:val="center"/>
        <w:rPr>
          <w:rFonts w:ascii="Calibri" w:hAnsi="Calibri"/>
          <w:spacing w:val="-3"/>
          <w:sz w:val="22"/>
          <w:szCs w:val="22"/>
        </w:rPr>
      </w:pPr>
      <w:r w:rsidRPr="003F30B8">
        <w:rPr>
          <w:rFonts w:ascii="Calibri" w:hAnsi="Calibri"/>
          <w:spacing w:val="-3"/>
          <w:sz w:val="22"/>
          <w:szCs w:val="22"/>
        </w:rPr>
        <w:t>§ 1.</w:t>
      </w:r>
    </w:p>
    <w:p w:rsidR="001E749E" w:rsidRPr="003F30B8" w:rsidRDefault="001E749E" w:rsidP="003F30B8">
      <w:pPr>
        <w:autoSpaceDE w:val="0"/>
        <w:autoSpaceDN w:val="0"/>
        <w:adjustRightInd w:val="0"/>
        <w:ind w:left="1440" w:hanging="1440"/>
        <w:rPr>
          <w:rFonts w:ascii="Calibri" w:hAnsi="Calibri" w:cs="Tahoma"/>
          <w:b w:val="0"/>
          <w:sz w:val="22"/>
          <w:szCs w:val="22"/>
        </w:rPr>
      </w:pPr>
      <w:r w:rsidRPr="003F30B8">
        <w:rPr>
          <w:rFonts w:ascii="Calibri" w:hAnsi="Calibri"/>
          <w:spacing w:val="-3"/>
          <w:sz w:val="22"/>
          <w:szCs w:val="22"/>
        </w:rPr>
        <w:t>Navn</w:t>
      </w:r>
      <w:r>
        <w:rPr>
          <w:rFonts w:ascii="Calibri" w:hAnsi="Calibri"/>
          <w:spacing w:val="-3"/>
          <w:sz w:val="22"/>
          <w:szCs w:val="22"/>
        </w:rPr>
        <w:tab/>
      </w:r>
      <w:r w:rsidRPr="003F30B8">
        <w:rPr>
          <w:rFonts w:ascii="Calibri" w:hAnsi="Calibri"/>
          <w:b w:val="0"/>
          <w:spacing w:val="-3"/>
          <w:sz w:val="22"/>
          <w:szCs w:val="22"/>
        </w:rPr>
        <w:t>K</w:t>
      </w:r>
      <w:r w:rsidRPr="003F30B8">
        <w:rPr>
          <w:rFonts w:ascii="Calibri" w:hAnsi="Calibri" w:cs="Tahoma"/>
          <w:b w:val="0"/>
          <w:sz w:val="22"/>
          <w:szCs w:val="22"/>
        </w:rPr>
        <w:t>lubbens navn er Sportsrideklubben Vallensbæk (SIV), og klubbens hjemsted er Vallensbæk Kommune.</w:t>
      </w:r>
    </w:p>
    <w:p w:rsidR="001E749E" w:rsidRPr="003F30B8" w:rsidRDefault="001E749E" w:rsidP="003F30B8">
      <w:pPr>
        <w:autoSpaceDE w:val="0"/>
        <w:autoSpaceDN w:val="0"/>
        <w:adjustRightInd w:val="0"/>
        <w:ind w:left="1440"/>
        <w:rPr>
          <w:rFonts w:ascii="Calibri" w:hAnsi="Calibri" w:cs="Tahoma"/>
          <w:b w:val="0"/>
          <w:sz w:val="22"/>
          <w:szCs w:val="22"/>
        </w:rPr>
      </w:pPr>
      <w:r w:rsidRPr="003F30B8">
        <w:rPr>
          <w:rFonts w:ascii="Calibri" w:hAnsi="Calibri" w:cs="Tahoma"/>
          <w:b w:val="0"/>
          <w:sz w:val="22"/>
          <w:szCs w:val="22"/>
        </w:rPr>
        <w:t>Sportsrideklubben Vallensbæk er medlem af DRF under DIF, hvorfor klubben og hvert enkelt medlem er forpligtet til at rette sig efter de 2 nævnte forbunds love, reglementer og bestemmelser, herunder de af de pågældende forbund fastsatte voldgiftsbestemmelser.</w:t>
      </w:r>
    </w:p>
    <w:p w:rsidR="001E749E" w:rsidRPr="003F30B8" w:rsidRDefault="001E749E" w:rsidP="003F30B8">
      <w:pPr>
        <w:tabs>
          <w:tab w:val="left" w:pos="-720"/>
        </w:tabs>
        <w:jc w:val="both"/>
        <w:rPr>
          <w:rFonts w:ascii="Calibri" w:hAnsi="Calibri"/>
          <w:b w:val="0"/>
          <w:spacing w:val="-3"/>
          <w:sz w:val="22"/>
          <w:szCs w:val="22"/>
        </w:rPr>
      </w:pPr>
      <w:r w:rsidRPr="003F30B8">
        <w:rPr>
          <w:rFonts w:ascii="Calibri" w:hAnsi="Calibri"/>
          <w:b w:val="0"/>
          <w:spacing w:val="-3"/>
          <w:sz w:val="22"/>
          <w:szCs w:val="22"/>
        </w:rPr>
        <w:tab/>
      </w:r>
      <w:r w:rsidRPr="003F30B8">
        <w:rPr>
          <w:rFonts w:ascii="Calibri" w:hAnsi="Calibri"/>
          <w:b w:val="0"/>
          <w:spacing w:val="-3"/>
          <w:sz w:val="22"/>
          <w:szCs w:val="22"/>
        </w:rPr>
        <w:tab/>
      </w:r>
    </w:p>
    <w:p w:rsidR="001E749E" w:rsidRPr="003F30B8" w:rsidRDefault="001E749E">
      <w:pPr>
        <w:tabs>
          <w:tab w:val="left" w:pos="-720"/>
        </w:tabs>
        <w:jc w:val="both"/>
        <w:rPr>
          <w:rFonts w:ascii="Calibri" w:hAnsi="Calibri"/>
          <w:b w:val="0"/>
          <w:spacing w:val="-3"/>
          <w:sz w:val="22"/>
          <w:szCs w:val="22"/>
        </w:rPr>
      </w:pPr>
    </w:p>
    <w:p w:rsidR="001E749E" w:rsidRPr="003F30B8" w:rsidRDefault="001E749E">
      <w:pPr>
        <w:tabs>
          <w:tab w:val="left" w:pos="-720"/>
        </w:tabs>
        <w:jc w:val="center"/>
        <w:rPr>
          <w:rFonts w:ascii="Calibri" w:hAnsi="Calibri"/>
          <w:spacing w:val="-3"/>
          <w:sz w:val="22"/>
          <w:szCs w:val="22"/>
        </w:rPr>
      </w:pPr>
      <w:r w:rsidRPr="003F30B8">
        <w:rPr>
          <w:rFonts w:ascii="Calibri" w:hAnsi="Calibri"/>
          <w:spacing w:val="-3"/>
          <w:sz w:val="22"/>
          <w:szCs w:val="22"/>
        </w:rPr>
        <w:t>§ 2.</w:t>
      </w:r>
    </w:p>
    <w:p w:rsidR="001E749E" w:rsidRPr="004A10BC" w:rsidRDefault="001E749E" w:rsidP="004A10BC">
      <w:pPr>
        <w:autoSpaceDE w:val="0"/>
        <w:autoSpaceDN w:val="0"/>
        <w:adjustRightInd w:val="0"/>
        <w:ind w:left="1440" w:hanging="1440"/>
        <w:rPr>
          <w:rFonts w:ascii="Calibri" w:hAnsi="Calibri" w:cs="Tahoma"/>
          <w:b w:val="0"/>
          <w:sz w:val="22"/>
          <w:szCs w:val="22"/>
        </w:rPr>
      </w:pPr>
      <w:r w:rsidRPr="003F30B8">
        <w:rPr>
          <w:rFonts w:ascii="Calibri" w:hAnsi="Calibri"/>
          <w:spacing w:val="-3"/>
          <w:sz w:val="22"/>
          <w:szCs w:val="22"/>
        </w:rPr>
        <w:t>Formål</w:t>
      </w:r>
      <w:r w:rsidRPr="003F30B8">
        <w:rPr>
          <w:rFonts w:ascii="Calibri" w:hAnsi="Calibri"/>
          <w:spacing w:val="-3"/>
          <w:sz w:val="22"/>
          <w:szCs w:val="22"/>
        </w:rPr>
        <w:tab/>
      </w:r>
      <w:r w:rsidRPr="004A10BC">
        <w:rPr>
          <w:rFonts w:ascii="Calibri" w:hAnsi="Calibri" w:cs="Tahoma"/>
          <w:b w:val="0"/>
          <w:sz w:val="22"/>
          <w:szCs w:val="22"/>
        </w:rPr>
        <w:t xml:space="preserve">Klubbens formål er at fremme interessen for ridesport </w:t>
      </w:r>
      <w:r>
        <w:rPr>
          <w:rFonts w:ascii="Calibri" w:hAnsi="Calibri" w:cs="Tahoma"/>
          <w:b w:val="0"/>
          <w:sz w:val="22"/>
          <w:szCs w:val="22"/>
        </w:rPr>
        <w:t>gennem</w:t>
      </w:r>
      <w:r w:rsidRPr="004A10BC">
        <w:rPr>
          <w:rFonts w:ascii="Calibri" w:hAnsi="Calibri" w:cs="Tahoma"/>
          <w:b w:val="0"/>
          <w:sz w:val="22"/>
          <w:szCs w:val="22"/>
        </w:rPr>
        <w:t xml:space="preserve"> afholdelse af ridekonkurrencer af forskellig art, samt arbejde for</w:t>
      </w:r>
      <w:r>
        <w:rPr>
          <w:rFonts w:ascii="Calibri" w:hAnsi="Calibri" w:cs="Tahoma"/>
          <w:b w:val="0"/>
          <w:sz w:val="22"/>
          <w:szCs w:val="22"/>
        </w:rPr>
        <w:t xml:space="preserve"> </w:t>
      </w:r>
      <w:r w:rsidRPr="004A10BC">
        <w:rPr>
          <w:rFonts w:ascii="Calibri" w:hAnsi="Calibri" w:cs="Tahoma"/>
          <w:b w:val="0"/>
          <w:sz w:val="22"/>
          <w:szCs w:val="22"/>
        </w:rPr>
        <w:t>kendskabet til heste og alt vedrørende hestens brug og pleje samt</w:t>
      </w:r>
      <w:r>
        <w:rPr>
          <w:rFonts w:ascii="Calibri" w:hAnsi="Calibri" w:cs="Tahoma"/>
          <w:b w:val="0"/>
          <w:sz w:val="22"/>
          <w:szCs w:val="22"/>
        </w:rPr>
        <w:t>, ikke mindst</w:t>
      </w:r>
      <w:r w:rsidRPr="004A10BC">
        <w:rPr>
          <w:rFonts w:ascii="Calibri" w:hAnsi="Calibri" w:cs="Tahoma"/>
          <w:b w:val="0"/>
          <w:sz w:val="22"/>
          <w:szCs w:val="22"/>
        </w:rPr>
        <w:t xml:space="preserve"> fremme det sociale samvær mellem</w:t>
      </w:r>
      <w:r>
        <w:rPr>
          <w:rFonts w:ascii="Calibri" w:hAnsi="Calibri" w:cs="Tahoma"/>
          <w:b w:val="0"/>
          <w:sz w:val="22"/>
          <w:szCs w:val="22"/>
        </w:rPr>
        <w:t xml:space="preserve"> </w:t>
      </w:r>
      <w:r w:rsidRPr="004A10BC">
        <w:rPr>
          <w:rFonts w:ascii="Calibri" w:hAnsi="Calibri" w:cs="Tahoma"/>
          <w:b w:val="0"/>
          <w:sz w:val="22"/>
          <w:szCs w:val="22"/>
        </w:rPr>
        <w:t>medlemmerne.</w:t>
      </w:r>
    </w:p>
    <w:p w:rsidR="001E749E" w:rsidRPr="003F30B8" w:rsidRDefault="001E749E" w:rsidP="004A10BC">
      <w:pPr>
        <w:tabs>
          <w:tab w:val="left" w:pos="-720"/>
        </w:tabs>
        <w:jc w:val="both"/>
        <w:rPr>
          <w:rFonts w:ascii="Calibri" w:hAnsi="Calibri"/>
          <w:b w:val="0"/>
          <w:spacing w:val="-3"/>
          <w:sz w:val="22"/>
          <w:szCs w:val="22"/>
        </w:rPr>
      </w:pPr>
      <w:r w:rsidRPr="003F30B8">
        <w:rPr>
          <w:rFonts w:ascii="Calibri" w:hAnsi="Calibri"/>
          <w:b w:val="0"/>
          <w:spacing w:val="-3"/>
          <w:sz w:val="22"/>
          <w:szCs w:val="22"/>
        </w:rPr>
        <w:t>.</w:t>
      </w:r>
    </w:p>
    <w:p w:rsidR="001E749E" w:rsidRPr="003F30B8" w:rsidRDefault="001E749E">
      <w:pPr>
        <w:tabs>
          <w:tab w:val="left" w:pos="-720"/>
        </w:tabs>
        <w:jc w:val="both"/>
        <w:rPr>
          <w:rFonts w:ascii="Calibri" w:hAnsi="Calibri"/>
          <w:spacing w:val="-3"/>
          <w:sz w:val="22"/>
          <w:szCs w:val="22"/>
        </w:rPr>
      </w:pPr>
    </w:p>
    <w:p w:rsidR="001E749E" w:rsidRPr="003F30B8" w:rsidRDefault="001E749E">
      <w:pPr>
        <w:tabs>
          <w:tab w:val="left" w:pos="-720"/>
        </w:tabs>
        <w:jc w:val="center"/>
        <w:rPr>
          <w:rFonts w:ascii="Calibri" w:hAnsi="Calibri"/>
          <w:sz w:val="22"/>
          <w:szCs w:val="22"/>
        </w:rPr>
      </w:pPr>
      <w:r w:rsidRPr="003F30B8">
        <w:rPr>
          <w:rFonts w:ascii="Calibri" w:hAnsi="Calibri"/>
          <w:sz w:val="22"/>
          <w:szCs w:val="22"/>
        </w:rPr>
        <w:t>§ 3.</w:t>
      </w:r>
    </w:p>
    <w:p w:rsidR="001E749E" w:rsidRPr="004A10BC" w:rsidRDefault="001E749E" w:rsidP="004A10BC">
      <w:pPr>
        <w:autoSpaceDE w:val="0"/>
        <w:autoSpaceDN w:val="0"/>
        <w:adjustRightInd w:val="0"/>
        <w:ind w:left="1440" w:hanging="1440"/>
        <w:rPr>
          <w:rFonts w:ascii="Calibri" w:hAnsi="Calibri" w:cs="Tahoma"/>
          <w:b w:val="0"/>
          <w:sz w:val="22"/>
          <w:szCs w:val="22"/>
        </w:rPr>
      </w:pPr>
      <w:r w:rsidRPr="003F30B8">
        <w:rPr>
          <w:rFonts w:ascii="Calibri" w:hAnsi="Calibri"/>
          <w:sz w:val="22"/>
          <w:szCs w:val="22"/>
        </w:rPr>
        <w:t>Medlemmer</w:t>
      </w:r>
      <w:r w:rsidRPr="004A10BC">
        <w:rPr>
          <w:rFonts w:ascii="Calibri" w:hAnsi="Calibri" w:cs="Tahoma"/>
          <w:b w:val="0"/>
          <w:sz w:val="22"/>
          <w:szCs w:val="22"/>
        </w:rPr>
        <w:t xml:space="preserve"> </w:t>
      </w:r>
      <w:r>
        <w:rPr>
          <w:rFonts w:ascii="Calibri" w:hAnsi="Calibri" w:cs="Tahoma"/>
          <w:b w:val="0"/>
          <w:sz w:val="22"/>
          <w:szCs w:val="22"/>
        </w:rPr>
        <w:tab/>
      </w:r>
      <w:r w:rsidRPr="004A10BC">
        <w:rPr>
          <w:rFonts w:ascii="Calibri" w:hAnsi="Calibri" w:cs="Tahoma"/>
          <w:b w:val="0"/>
          <w:sz w:val="22"/>
          <w:szCs w:val="22"/>
        </w:rPr>
        <w:t xml:space="preserve">I Klubben kan optages medlemmer i en af følgende kategorier mod et kontingent, </w:t>
      </w:r>
      <w:r w:rsidRPr="001E371D">
        <w:rPr>
          <w:rFonts w:ascii="Calibri" w:hAnsi="Calibri" w:cs="Tahoma"/>
          <w:b w:val="0"/>
          <w:sz w:val="22"/>
          <w:szCs w:val="22"/>
        </w:rPr>
        <w:t xml:space="preserve">der </w:t>
      </w:r>
      <w:r w:rsidRPr="004A10BC">
        <w:rPr>
          <w:rFonts w:ascii="Calibri" w:hAnsi="Calibri" w:cs="Tahoma"/>
          <w:b w:val="0"/>
          <w:sz w:val="22"/>
          <w:szCs w:val="22"/>
        </w:rPr>
        <w:t>fastsættes hvert år</w:t>
      </w:r>
      <w:r>
        <w:rPr>
          <w:rFonts w:ascii="Calibri" w:hAnsi="Calibri" w:cs="Tahoma"/>
          <w:b w:val="0"/>
          <w:sz w:val="22"/>
          <w:szCs w:val="22"/>
        </w:rPr>
        <w:t xml:space="preserve"> </w:t>
      </w:r>
      <w:r w:rsidRPr="004A10BC">
        <w:rPr>
          <w:rFonts w:ascii="Calibri" w:hAnsi="Calibri" w:cs="Tahoma"/>
          <w:b w:val="0"/>
          <w:sz w:val="22"/>
          <w:szCs w:val="22"/>
        </w:rPr>
        <w:t>på generalforsamlingen:</w:t>
      </w:r>
    </w:p>
    <w:p w:rsidR="001E749E" w:rsidRPr="004A10BC" w:rsidRDefault="001E749E" w:rsidP="004A10BC">
      <w:pPr>
        <w:autoSpaceDE w:val="0"/>
        <w:autoSpaceDN w:val="0"/>
        <w:adjustRightInd w:val="0"/>
        <w:ind w:left="720" w:firstLine="720"/>
        <w:rPr>
          <w:rFonts w:ascii="Calibri" w:hAnsi="Calibri" w:cs="Tahoma"/>
          <w:b w:val="0"/>
          <w:sz w:val="22"/>
          <w:szCs w:val="22"/>
          <w:u w:val="single"/>
        </w:rPr>
      </w:pPr>
      <w:r w:rsidRPr="004A10BC">
        <w:rPr>
          <w:rFonts w:ascii="Calibri" w:hAnsi="Calibri" w:cs="Tahoma"/>
          <w:b w:val="0"/>
          <w:sz w:val="22"/>
          <w:szCs w:val="22"/>
          <w:u w:val="single"/>
        </w:rPr>
        <w:t>Aktive:</w:t>
      </w:r>
    </w:p>
    <w:p w:rsidR="001E749E" w:rsidRPr="004A10BC" w:rsidRDefault="001E749E" w:rsidP="004A10BC">
      <w:pPr>
        <w:autoSpaceDE w:val="0"/>
        <w:autoSpaceDN w:val="0"/>
        <w:adjustRightInd w:val="0"/>
        <w:ind w:left="720" w:firstLine="720"/>
        <w:rPr>
          <w:rFonts w:ascii="Calibri" w:hAnsi="Calibri" w:cs="Tahoma"/>
          <w:b w:val="0"/>
          <w:sz w:val="22"/>
          <w:szCs w:val="22"/>
        </w:rPr>
      </w:pPr>
      <w:r w:rsidRPr="004A10BC">
        <w:rPr>
          <w:rFonts w:ascii="Calibri" w:hAnsi="Calibri" w:cs="Tahoma"/>
          <w:b w:val="0"/>
          <w:sz w:val="22"/>
          <w:szCs w:val="22"/>
        </w:rPr>
        <w:t>Seniormedlemmer (25 år+)</w:t>
      </w:r>
    </w:p>
    <w:p w:rsidR="001E749E" w:rsidRPr="004A10BC" w:rsidRDefault="001E749E" w:rsidP="004A10BC">
      <w:pPr>
        <w:autoSpaceDE w:val="0"/>
        <w:autoSpaceDN w:val="0"/>
        <w:adjustRightInd w:val="0"/>
        <w:ind w:left="720" w:firstLine="720"/>
        <w:rPr>
          <w:rFonts w:ascii="Calibri" w:hAnsi="Calibri" w:cs="Tahoma"/>
          <w:b w:val="0"/>
          <w:sz w:val="22"/>
          <w:szCs w:val="22"/>
        </w:rPr>
      </w:pPr>
      <w:r w:rsidRPr="004A10BC">
        <w:rPr>
          <w:rFonts w:ascii="Calibri" w:hAnsi="Calibri" w:cs="Tahoma"/>
          <w:b w:val="0"/>
          <w:sz w:val="22"/>
          <w:szCs w:val="22"/>
        </w:rPr>
        <w:t>Ungdomsmedlemmer (19-24 år)</w:t>
      </w:r>
    </w:p>
    <w:p w:rsidR="001E749E" w:rsidRDefault="001E749E" w:rsidP="004A10BC">
      <w:pPr>
        <w:autoSpaceDE w:val="0"/>
        <w:autoSpaceDN w:val="0"/>
        <w:adjustRightInd w:val="0"/>
        <w:ind w:left="1440"/>
        <w:rPr>
          <w:rFonts w:ascii="Calibri" w:hAnsi="Calibri" w:cs="Tahoma"/>
          <w:b w:val="0"/>
          <w:sz w:val="22"/>
          <w:szCs w:val="22"/>
        </w:rPr>
      </w:pPr>
      <w:r w:rsidRPr="004A10BC">
        <w:rPr>
          <w:rFonts w:ascii="Calibri" w:hAnsi="Calibri" w:cs="Tahoma"/>
          <w:b w:val="0"/>
          <w:sz w:val="22"/>
          <w:szCs w:val="22"/>
        </w:rPr>
        <w:t>Juniormedlemmer (0-18 år) Ryttere er juniorer indtil udgangen af det kalenderår, hvori de fylder 18 år.</w:t>
      </w:r>
    </w:p>
    <w:p w:rsidR="001E749E" w:rsidRPr="006D0948" w:rsidRDefault="001E749E" w:rsidP="00E0106E">
      <w:pPr>
        <w:autoSpaceDE w:val="0"/>
        <w:autoSpaceDN w:val="0"/>
        <w:adjustRightInd w:val="0"/>
        <w:ind w:left="1440"/>
        <w:rPr>
          <w:rFonts w:ascii="Calibri" w:hAnsi="Calibri" w:cs="Tahoma"/>
          <w:b w:val="0"/>
          <w:sz w:val="22"/>
          <w:szCs w:val="22"/>
        </w:rPr>
      </w:pPr>
      <w:r w:rsidRPr="006D0948">
        <w:rPr>
          <w:rFonts w:ascii="Calibri" w:hAnsi="Calibri" w:cs="Tahoma"/>
          <w:b w:val="0"/>
          <w:sz w:val="22"/>
          <w:szCs w:val="22"/>
        </w:rPr>
        <w:t>Ridecenterets skoleryttere, som alene rider på rideskolen til speciel pris.</w:t>
      </w:r>
      <w:r>
        <w:rPr>
          <w:rFonts w:ascii="Calibri" w:hAnsi="Calibri" w:cs="Tahoma"/>
          <w:b w:val="0"/>
          <w:sz w:val="22"/>
          <w:szCs w:val="22"/>
        </w:rPr>
        <w:t xml:space="preserve"> (prisen for passive medlemmer)</w:t>
      </w:r>
    </w:p>
    <w:p w:rsidR="001E749E" w:rsidRPr="006D0948" w:rsidRDefault="001E749E" w:rsidP="00E0106E">
      <w:pPr>
        <w:autoSpaceDE w:val="0"/>
        <w:autoSpaceDN w:val="0"/>
        <w:adjustRightInd w:val="0"/>
        <w:rPr>
          <w:rFonts w:ascii="Calibri" w:hAnsi="Calibri" w:cs="Tahoma"/>
          <w:b w:val="0"/>
          <w:sz w:val="22"/>
          <w:szCs w:val="22"/>
        </w:rPr>
      </w:pPr>
    </w:p>
    <w:p w:rsidR="001E749E" w:rsidRDefault="001E749E" w:rsidP="004A10BC">
      <w:pPr>
        <w:autoSpaceDE w:val="0"/>
        <w:autoSpaceDN w:val="0"/>
        <w:adjustRightInd w:val="0"/>
        <w:ind w:left="1440"/>
        <w:rPr>
          <w:rFonts w:ascii="Calibri" w:hAnsi="Calibri" w:cs="Tahoma"/>
          <w:b w:val="0"/>
          <w:sz w:val="22"/>
          <w:szCs w:val="22"/>
        </w:rPr>
      </w:pPr>
      <w:r w:rsidRPr="004A10BC">
        <w:rPr>
          <w:rFonts w:ascii="Calibri" w:hAnsi="Calibri" w:cs="Tahoma"/>
          <w:b w:val="0"/>
          <w:sz w:val="22"/>
          <w:szCs w:val="22"/>
          <w:u w:val="single"/>
        </w:rPr>
        <w:t>Passive:</w:t>
      </w:r>
      <w:r w:rsidRPr="004A10BC">
        <w:rPr>
          <w:rFonts w:ascii="Calibri" w:hAnsi="Calibri" w:cs="Tahoma"/>
          <w:b w:val="0"/>
          <w:sz w:val="22"/>
          <w:szCs w:val="22"/>
        </w:rPr>
        <w:t xml:space="preserve"> </w:t>
      </w:r>
    </w:p>
    <w:p w:rsidR="001E749E" w:rsidRPr="003F30B8" w:rsidRDefault="001E749E" w:rsidP="009D7A19">
      <w:pPr>
        <w:pStyle w:val="billedtekst"/>
        <w:tabs>
          <w:tab w:val="left" w:pos="-720"/>
        </w:tabs>
        <w:ind w:left="1440" w:hanging="144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ab/>
      </w:r>
      <w:r w:rsidRPr="004A10BC">
        <w:rPr>
          <w:rFonts w:ascii="Calibri" w:hAnsi="Calibri" w:cs="Tahoma"/>
          <w:sz w:val="22"/>
          <w:szCs w:val="22"/>
        </w:rPr>
        <w:t>Ikke aktive ryttere i SIV. Disse har adgang til at deltage i SIV’s arrangementer, har stemmeret og er valgbare til bestyrelsen</w:t>
      </w:r>
      <w:r>
        <w:rPr>
          <w:rFonts w:ascii="Calibri" w:hAnsi="Calibri" w:cs="Tahoma"/>
          <w:b/>
          <w:sz w:val="22"/>
          <w:szCs w:val="22"/>
        </w:rPr>
        <w:t>,</w:t>
      </w:r>
      <w:r w:rsidRPr="009D7A19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men er </w:t>
      </w:r>
      <w:r w:rsidRPr="003F30B8">
        <w:rPr>
          <w:rFonts w:ascii="Calibri" w:hAnsi="Calibri"/>
          <w:sz w:val="22"/>
          <w:szCs w:val="22"/>
        </w:rPr>
        <w:t>uden ret til at deltage i ridesportslige aktiviteter.</w:t>
      </w:r>
    </w:p>
    <w:p w:rsidR="001E749E" w:rsidRPr="004A10BC" w:rsidRDefault="001E749E" w:rsidP="00E0106E">
      <w:pPr>
        <w:autoSpaceDE w:val="0"/>
        <w:autoSpaceDN w:val="0"/>
        <w:adjustRightInd w:val="0"/>
        <w:ind w:left="1440"/>
        <w:rPr>
          <w:rFonts w:ascii="Calibri" w:hAnsi="Calibri" w:cs="Tahoma"/>
          <w:b w:val="0"/>
          <w:sz w:val="22"/>
          <w:szCs w:val="22"/>
        </w:rPr>
      </w:pPr>
      <w:r>
        <w:rPr>
          <w:rFonts w:ascii="Calibri" w:hAnsi="Calibri" w:cs="Tahoma"/>
          <w:b w:val="0"/>
          <w:sz w:val="22"/>
          <w:szCs w:val="22"/>
        </w:rPr>
        <w:t xml:space="preserve"> </w:t>
      </w:r>
    </w:p>
    <w:p w:rsidR="001E749E" w:rsidRPr="004A10BC" w:rsidRDefault="001E749E" w:rsidP="004A10BC">
      <w:pPr>
        <w:autoSpaceDE w:val="0"/>
        <w:autoSpaceDN w:val="0"/>
        <w:adjustRightInd w:val="0"/>
        <w:ind w:left="1440"/>
        <w:rPr>
          <w:rFonts w:ascii="Calibri" w:hAnsi="Calibri" w:cs="Tahoma"/>
          <w:b w:val="0"/>
          <w:sz w:val="22"/>
          <w:szCs w:val="22"/>
        </w:rPr>
      </w:pPr>
      <w:r w:rsidRPr="004A10BC">
        <w:rPr>
          <w:rFonts w:ascii="Calibri" w:hAnsi="Calibri" w:cs="Tahoma"/>
          <w:b w:val="0"/>
          <w:sz w:val="22"/>
          <w:szCs w:val="22"/>
        </w:rPr>
        <w:t>Medlemskab er gældende fra datoen for bestyrelsens godkendelse af skriftlig indmeldelse. Se dog § 5. Kontingentet fastsættes af generalforsamlingen og betales 1 gang årligt i april. Er kontingentet ikke betalt senest en måned efter forfaldsdagen, slettes vedkommende som medlem, og genoptagelse i klubben kan kun ske efter betaling af restancen.</w:t>
      </w:r>
    </w:p>
    <w:p w:rsidR="001E749E" w:rsidRPr="004A10BC" w:rsidRDefault="001E749E" w:rsidP="004A10BC">
      <w:pPr>
        <w:autoSpaceDE w:val="0"/>
        <w:autoSpaceDN w:val="0"/>
        <w:adjustRightInd w:val="0"/>
        <w:rPr>
          <w:rFonts w:ascii="Calibri" w:hAnsi="Calibri" w:cs="Tahoma"/>
          <w:b w:val="0"/>
          <w:sz w:val="22"/>
          <w:szCs w:val="22"/>
        </w:rPr>
      </w:pPr>
    </w:p>
    <w:p w:rsidR="001E749E" w:rsidRPr="004A10BC" w:rsidRDefault="001E749E" w:rsidP="004A10BC">
      <w:pPr>
        <w:autoSpaceDE w:val="0"/>
        <w:autoSpaceDN w:val="0"/>
        <w:adjustRightInd w:val="0"/>
        <w:ind w:left="1440"/>
        <w:rPr>
          <w:rFonts w:ascii="Calibri" w:hAnsi="Calibri" w:cs="Tahoma"/>
          <w:b w:val="0"/>
          <w:sz w:val="22"/>
          <w:szCs w:val="22"/>
        </w:rPr>
      </w:pPr>
      <w:r w:rsidRPr="004A10BC">
        <w:rPr>
          <w:rFonts w:ascii="Calibri" w:hAnsi="Calibri" w:cs="Tahoma"/>
          <w:b w:val="0"/>
          <w:sz w:val="22"/>
          <w:szCs w:val="22"/>
        </w:rPr>
        <w:t xml:space="preserve">Klubbens bestyrelse kan stille forslag til generalforsamlingen om udnævnelse af </w:t>
      </w:r>
      <w:r>
        <w:rPr>
          <w:rFonts w:ascii="Calibri" w:hAnsi="Calibri" w:cs="Tahoma"/>
          <w:b w:val="0"/>
          <w:sz w:val="22"/>
          <w:szCs w:val="22"/>
        </w:rPr>
        <w:t>æ</w:t>
      </w:r>
      <w:r w:rsidRPr="004A10BC">
        <w:rPr>
          <w:rFonts w:ascii="Calibri" w:hAnsi="Calibri" w:cs="Tahoma"/>
          <w:b w:val="0"/>
          <w:sz w:val="22"/>
          <w:szCs w:val="22"/>
        </w:rPr>
        <w:t>resmedlemmer.</w:t>
      </w:r>
    </w:p>
    <w:p w:rsidR="001E749E" w:rsidRPr="004A10BC" w:rsidRDefault="001E749E" w:rsidP="004A10BC">
      <w:pPr>
        <w:autoSpaceDE w:val="0"/>
        <w:autoSpaceDN w:val="0"/>
        <w:adjustRightInd w:val="0"/>
        <w:ind w:left="720" w:firstLine="720"/>
        <w:rPr>
          <w:rFonts w:ascii="Calibri" w:hAnsi="Calibri" w:cs="Tahoma"/>
          <w:b w:val="0"/>
          <w:sz w:val="22"/>
          <w:szCs w:val="22"/>
        </w:rPr>
      </w:pPr>
      <w:r w:rsidRPr="004A10BC">
        <w:rPr>
          <w:rFonts w:ascii="Calibri" w:hAnsi="Calibri" w:cs="Tahoma"/>
          <w:b w:val="0"/>
          <w:sz w:val="22"/>
          <w:szCs w:val="22"/>
        </w:rPr>
        <w:t>Generalforsamlingen kan forlange skriftlig afstemning om bestyrelsens forslag herom. Forslag om</w:t>
      </w:r>
    </w:p>
    <w:p w:rsidR="001E749E" w:rsidRPr="004A10BC" w:rsidRDefault="001E749E" w:rsidP="004A10BC">
      <w:pPr>
        <w:autoSpaceDE w:val="0"/>
        <w:autoSpaceDN w:val="0"/>
        <w:adjustRightInd w:val="0"/>
        <w:ind w:left="720" w:firstLine="720"/>
        <w:rPr>
          <w:rFonts w:ascii="Calibri" w:hAnsi="Calibri" w:cs="Tahoma"/>
          <w:b w:val="0"/>
          <w:sz w:val="22"/>
          <w:szCs w:val="22"/>
        </w:rPr>
      </w:pPr>
      <w:r w:rsidRPr="004A10BC">
        <w:rPr>
          <w:rFonts w:ascii="Calibri" w:hAnsi="Calibri" w:cs="Tahoma"/>
          <w:b w:val="0"/>
          <w:sz w:val="22"/>
          <w:szCs w:val="22"/>
        </w:rPr>
        <w:t>udnævnelse af æresmedlemmer kan ikke diskuteres på generalforsamlingen.</w:t>
      </w:r>
    </w:p>
    <w:p w:rsidR="001E749E" w:rsidRPr="004A10BC" w:rsidRDefault="001E749E" w:rsidP="004A10BC">
      <w:pPr>
        <w:autoSpaceDE w:val="0"/>
        <w:autoSpaceDN w:val="0"/>
        <w:adjustRightInd w:val="0"/>
        <w:ind w:left="720" w:firstLine="720"/>
        <w:rPr>
          <w:rFonts w:ascii="Calibri" w:hAnsi="Calibri" w:cs="Tahoma"/>
          <w:b w:val="0"/>
          <w:sz w:val="22"/>
          <w:szCs w:val="22"/>
        </w:rPr>
      </w:pPr>
      <w:r w:rsidRPr="004A10BC">
        <w:rPr>
          <w:rFonts w:ascii="Calibri" w:hAnsi="Calibri" w:cs="Tahoma"/>
          <w:b w:val="0"/>
          <w:sz w:val="22"/>
          <w:szCs w:val="22"/>
        </w:rPr>
        <w:t>Æresmedlemmer er kontingentfrie.</w:t>
      </w:r>
    </w:p>
    <w:p w:rsidR="001E749E" w:rsidRPr="004A10BC" w:rsidRDefault="001E749E" w:rsidP="004A10BC">
      <w:pPr>
        <w:autoSpaceDE w:val="0"/>
        <w:autoSpaceDN w:val="0"/>
        <w:adjustRightInd w:val="0"/>
        <w:rPr>
          <w:rFonts w:ascii="Calibri" w:hAnsi="Calibri" w:cs="Tahoma"/>
          <w:b w:val="0"/>
          <w:sz w:val="22"/>
          <w:szCs w:val="22"/>
        </w:rPr>
      </w:pPr>
    </w:p>
    <w:p w:rsidR="001E749E" w:rsidRDefault="001E749E" w:rsidP="004A10BC">
      <w:pPr>
        <w:autoSpaceDE w:val="0"/>
        <w:autoSpaceDN w:val="0"/>
        <w:adjustRightInd w:val="0"/>
        <w:ind w:left="1440"/>
        <w:rPr>
          <w:rFonts w:ascii="Calibri" w:hAnsi="Calibri" w:cs="Tahoma"/>
          <w:b w:val="0"/>
          <w:sz w:val="22"/>
          <w:szCs w:val="22"/>
        </w:rPr>
      </w:pPr>
      <w:r w:rsidRPr="004A10BC">
        <w:rPr>
          <w:rFonts w:ascii="Calibri" w:hAnsi="Calibri" w:cs="Tahoma"/>
          <w:b w:val="0"/>
          <w:sz w:val="22"/>
          <w:szCs w:val="22"/>
        </w:rPr>
        <w:t>Udmeldelse skal ske skriftligt til klubbens bestyrelse med mindst 1 måneds varsel til 1. marts. Se endvidere § 5.</w:t>
      </w:r>
    </w:p>
    <w:p w:rsidR="001E749E" w:rsidRDefault="001E749E" w:rsidP="004A10BC">
      <w:pPr>
        <w:autoSpaceDE w:val="0"/>
        <w:autoSpaceDN w:val="0"/>
        <w:adjustRightInd w:val="0"/>
        <w:ind w:left="1440"/>
        <w:rPr>
          <w:rFonts w:ascii="Calibri" w:hAnsi="Calibri" w:cs="Tahoma"/>
          <w:b w:val="0"/>
          <w:sz w:val="22"/>
          <w:szCs w:val="22"/>
        </w:rPr>
      </w:pPr>
    </w:p>
    <w:p w:rsidR="001E749E" w:rsidRDefault="001E749E" w:rsidP="004A10BC">
      <w:pPr>
        <w:autoSpaceDE w:val="0"/>
        <w:autoSpaceDN w:val="0"/>
        <w:adjustRightInd w:val="0"/>
        <w:ind w:left="1440"/>
        <w:rPr>
          <w:rFonts w:ascii="Calibri" w:hAnsi="Calibri" w:cs="Tahoma"/>
          <w:b w:val="0"/>
          <w:sz w:val="22"/>
          <w:szCs w:val="22"/>
        </w:rPr>
      </w:pPr>
    </w:p>
    <w:p w:rsidR="001E749E" w:rsidRPr="004A10BC" w:rsidRDefault="001E749E" w:rsidP="004A10BC">
      <w:pPr>
        <w:autoSpaceDE w:val="0"/>
        <w:autoSpaceDN w:val="0"/>
        <w:adjustRightInd w:val="0"/>
        <w:ind w:left="1440"/>
        <w:rPr>
          <w:rFonts w:ascii="Calibri" w:hAnsi="Calibri" w:cs="Tahoma"/>
          <w:b w:val="0"/>
          <w:sz w:val="22"/>
          <w:szCs w:val="22"/>
        </w:rPr>
      </w:pPr>
    </w:p>
    <w:p w:rsidR="001E749E" w:rsidRPr="004A10BC" w:rsidRDefault="001E749E">
      <w:pPr>
        <w:pStyle w:val="billedtekst"/>
        <w:tabs>
          <w:tab w:val="left" w:pos="-720"/>
        </w:tabs>
        <w:ind w:left="1440" w:hanging="1440"/>
        <w:jc w:val="both"/>
        <w:rPr>
          <w:rFonts w:ascii="Calibri" w:hAnsi="Calibri"/>
          <w:sz w:val="22"/>
          <w:szCs w:val="22"/>
        </w:rPr>
      </w:pPr>
    </w:p>
    <w:p w:rsidR="001E749E" w:rsidRPr="003F30B8" w:rsidRDefault="001E749E">
      <w:pPr>
        <w:pStyle w:val="billedtekst"/>
        <w:tabs>
          <w:tab w:val="left" w:pos="-720"/>
        </w:tabs>
        <w:ind w:left="1440" w:hanging="1440"/>
        <w:jc w:val="center"/>
        <w:rPr>
          <w:rFonts w:ascii="Calibri" w:hAnsi="Calibri"/>
          <w:b/>
          <w:sz w:val="22"/>
          <w:szCs w:val="22"/>
        </w:rPr>
      </w:pPr>
      <w:r w:rsidRPr="003F30B8">
        <w:rPr>
          <w:rFonts w:ascii="Calibri" w:hAnsi="Calibri"/>
          <w:b/>
          <w:sz w:val="22"/>
          <w:szCs w:val="22"/>
        </w:rPr>
        <w:t>§ 4.</w:t>
      </w:r>
    </w:p>
    <w:p w:rsidR="001E749E" w:rsidRPr="00E30FD4" w:rsidRDefault="001E749E" w:rsidP="00435B42">
      <w:pPr>
        <w:pStyle w:val="billedtekst"/>
        <w:tabs>
          <w:tab w:val="left" w:pos="-720"/>
        </w:tabs>
        <w:ind w:left="1440" w:hanging="1440"/>
        <w:jc w:val="both"/>
        <w:rPr>
          <w:rFonts w:ascii="Calibri" w:hAnsi="Calibri"/>
          <w:b/>
          <w:sz w:val="22"/>
          <w:szCs w:val="22"/>
        </w:rPr>
      </w:pPr>
      <w:r w:rsidRPr="00E30FD4">
        <w:rPr>
          <w:rFonts w:ascii="Calibri" w:hAnsi="Calibri"/>
          <w:b/>
          <w:sz w:val="22"/>
          <w:szCs w:val="22"/>
        </w:rPr>
        <w:t>General</w:t>
      </w:r>
    </w:p>
    <w:p w:rsidR="001E749E" w:rsidRPr="009D7A19" w:rsidRDefault="001E749E" w:rsidP="00E30FD4">
      <w:pPr>
        <w:autoSpaceDE w:val="0"/>
        <w:autoSpaceDN w:val="0"/>
        <w:adjustRightInd w:val="0"/>
        <w:ind w:left="1440" w:hanging="1440"/>
        <w:rPr>
          <w:rFonts w:ascii="Calibri" w:hAnsi="Calibri" w:cs="Tahoma"/>
          <w:b w:val="0"/>
          <w:sz w:val="22"/>
          <w:szCs w:val="22"/>
        </w:rPr>
      </w:pPr>
      <w:r>
        <w:rPr>
          <w:rFonts w:ascii="Calibri" w:hAnsi="Calibri"/>
          <w:sz w:val="22"/>
          <w:szCs w:val="22"/>
        </w:rPr>
        <w:t>f</w:t>
      </w:r>
      <w:r w:rsidRPr="003F30B8">
        <w:rPr>
          <w:rFonts w:ascii="Calibri" w:hAnsi="Calibri"/>
          <w:sz w:val="22"/>
          <w:szCs w:val="22"/>
        </w:rPr>
        <w:t>orsamlin</w:t>
      </w:r>
      <w:r>
        <w:rPr>
          <w:rFonts w:ascii="Calibri" w:hAnsi="Calibri"/>
          <w:sz w:val="22"/>
          <w:szCs w:val="22"/>
        </w:rPr>
        <w:t>g</w:t>
      </w:r>
      <w:r>
        <w:rPr>
          <w:rFonts w:ascii="Calibri" w:hAnsi="Calibri"/>
          <w:b w:val="0"/>
          <w:sz w:val="22"/>
          <w:szCs w:val="22"/>
        </w:rPr>
        <w:t xml:space="preserve">         </w:t>
      </w:r>
      <w:r>
        <w:rPr>
          <w:rFonts w:ascii="Calibri" w:hAnsi="Calibri"/>
          <w:b w:val="0"/>
          <w:sz w:val="22"/>
          <w:szCs w:val="22"/>
        </w:rPr>
        <w:tab/>
      </w:r>
      <w:r w:rsidRPr="009D7A19">
        <w:rPr>
          <w:rFonts w:ascii="Calibri" w:hAnsi="Calibri" w:cs="Tahoma"/>
          <w:b w:val="0"/>
          <w:sz w:val="22"/>
          <w:szCs w:val="22"/>
        </w:rPr>
        <w:t>Klubbens højeste myndighed er generalforsamlingen. Bestyrelsen indkalder til den ordinære</w:t>
      </w:r>
    </w:p>
    <w:p w:rsidR="001E749E" w:rsidRDefault="001E749E" w:rsidP="00E30FD4">
      <w:pPr>
        <w:autoSpaceDE w:val="0"/>
        <w:autoSpaceDN w:val="0"/>
        <w:adjustRightInd w:val="0"/>
        <w:ind w:left="1410" w:hanging="1410"/>
        <w:rPr>
          <w:rFonts w:ascii="Calibri" w:hAnsi="Calibri" w:cs="Tahoma"/>
          <w:b w:val="0"/>
          <w:sz w:val="22"/>
          <w:szCs w:val="22"/>
        </w:rPr>
      </w:pPr>
      <w:r>
        <w:rPr>
          <w:rFonts w:ascii="Calibri" w:hAnsi="Calibri" w:cs="Tahoma"/>
          <w:b w:val="0"/>
          <w:sz w:val="22"/>
          <w:szCs w:val="22"/>
        </w:rPr>
        <w:tab/>
      </w:r>
      <w:r>
        <w:rPr>
          <w:rFonts w:ascii="Calibri" w:hAnsi="Calibri" w:cs="Tahoma"/>
          <w:b w:val="0"/>
          <w:sz w:val="22"/>
          <w:szCs w:val="22"/>
        </w:rPr>
        <w:tab/>
      </w:r>
      <w:r w:rsidRPr="009D7A19">
        <w:rPr>
          <w:rFonts w:ascii="Calibri" w:hAnsi="Calibri" w:cs="Tahoma"/>
          <w:b w:val="0"/>
          <w:sz w:val="22"/>
          <w:szCs w:val="22"/>
        </w:rPr>
        <w:t>generalforsamling, som normalt holdes i</w:t>
      </w:r>
      <w:r>
        <w:rPr>
          <w:rFonts w:ascii="Calibri" w:hAnsi="Calibri" w:cs="Tahoma"/>
          <w:b w:val="0"/>
          <w:sz w:val="22"/>
          <w:szCs w:val="22"/>
        </w:rPr>
        <w:t>nden udgangen af</w:t>
      </w:r>
      <w:r w:rsidRPr="009D7A19">
        <w:rPr>
          <w:rFonts w:ascii="Calibri" w:hAnsi="Calibri" w:cs="Tahoma"/>
          <w:b w:val="0"/>
          <w:sz w:val="22"/>
          <w:szCs w:val="22"/>
        </w:rPr>
        <w:t xml:space="preserve"> marts</w:t>
      </w:r>
      <w:r>
        <w:rPr>
          <w:rFonts w:ascii="Calibri" w:hAnsi="Calibri" w:cs="Tahoma"/>
          <w:b w:val="0"/>
          <w:sz w:val="22"/>
          <w:szCs w:val="22"/>
        </w:rPr>
        <w:t>, via opslag på Ridecenteret samt på klubbens hjemmeside</w:t>
      </w:r>
      <w:r w:rsidRPr="009D7A19">
        <w:rPr>
          <w:rFonts w:ascii="Calibri" w:hAnsi="Calibri" w:cs="Tahoma"/>
          <w:b w:val="0"/>
          <w:sz w:val="22"/>
          <w:szCs w:val="22"/>
        </w:rPr>
        <w:t>. Tid og sted for generalforsamlingen skal sammen med</w:t>
      </w:r>
      <w:r>
        <w:rPr>
          <w:rFonts w:ascii="Calibri" w:hAnsi="Calibri" w:cs="Tahoma"/>
          <w:b w:val="0"/>
          <w:sz w:val="22"/>
          <w:szCs w:val="22"/>
        </w:rPr>
        <w:t xml:space="preserve"> </w:t>
      </w:r>
      <w:r w:rsidRPr="009D7A19">
        <w:rPr>
          <w:rFonts w:ascii="Calibri" w:hAnsi="Calibri" w:cs="Tahoma"/>
          <w:b w:val="0"/>
          <w:sz w:val="22"/>
          <w:szCs w:val="22"/>
        </w:rPr>
        <w:t xml:space="preserve">forslag, der ønskes behandlet på generalforsamlingen, skriftligt meddeles klubbens </w:t>
      </w:r>
      <w:r>
        <w:rPr>
          <w:rFonts w:ascii="Calibri" w:hAnsi="Calibri" w:cs="Tahoma"/>
          <w:b w:val="0"/>
          <w:sz w:val="22"/>
          <w:szCs w:val="22"/>
        </w:rPr>
        <w:t>m</w:t>
      </w:r>
      <w:r w:rsidRPr="009D7A19">
        <w:rPr>
          <w:rFonts w:ascii="Calibri" w:hAnsi="Calibri" w:cs="Tahoma"/>
          <w:b w:val="0"/>
          <w:sz w:val="22"/>
          <w:szCs w:val="22"/>
        </w:rPr>
        <w:t>edlemmer mindst 14</w:t>
      </w:r>
      <w:r>
        <w:rPr>
          <w:rFonts w:ascii="Calibri" w:hAnsi="Calibri" w:cs="Tahoma"/>
          <w:b w:val="0"/>
          <w:sz w:val="22"/>
          <w:szCs w:val="22"/>
        </w:rPr>
        <w:t xml:space="preserve"> </w:t>
      </w:r>
      <w:r w:rsidRPr="009D7A19">
        <w:rPr>
          <w:rFonts w:ascii="Calibri" w:hAnsi="Calibri" w:cs="Tahoma"/>
          <w:b w:val="0"/>
          <w:sz w:val="22"/>
          <w:szCs w:val="22"/>
        </w:rPr>
        <w:t>dage forud for generalforsamlingens afholdelse. Forslag, der ønskes behandlet på generalforsamlingen, skal</w:t>
      </w:r>
      <w:r>
        <w:rPr>
          <w:rFonts w:ascii="Calibri" w:hAnsi="Calibri" w:cs="Tahoma"/>
          <w:b w:val="0"/>
          <w:sz w:val="22"/>
          <w:szCs w:val="22"/>
        </w:rPr>
        <w:t xml:space="preserve"> </w:t>
      </w:r>
      <w:r w:rsidRPr="009D7A19">
        <w:rPr>
          <w:rFonts w:ascii="Calibri" w:hAnsi="Calibri" w:cs="Tahoma"/>
          <w:b w:val="0"/>
          <w:sz w:val="22"/>
          <w:szCs w:val="22"/>
        </w:rPr>
        <w:t xml:space="preserve">være bestyrelsen i hænde senest </w:t>
      </w:r>
      <w:r>
        <w:rPr>
          <w:rFonts w:ascii="Calibri" w:hAnsi="Calibri" w:cs="Tahoma"/>
          <w:b w:val="0"/>
          <w:sz w:val="22"/>
          <w:szCs w:val="22"/>
        </w:rPr>
        <w:t>1. februar</w:t>
      </w:r>
      <w:r w:rsidRPr="009D7A19">
        <w:rPr>
          <w:rFonts w:ascii="Calibri" w:hAnsi="Calibri" w:cs="Tahoma"/>
          <w:b w:val="0"/>
          <w:sz w:val="22"/>
          <w:szCs w:val="22"/>
        </w:rPr>
        <w:t xml:space="preserve">. </w:t>
      </w:r>
    </w:p>
    <w:p w:rsidR="001E749E" w:rsidRDefault="001E749E" w:rsidP="001E371D">
      <w:pPr>
        <w:autoSpaceDE w:val="0"/>
        <w:autoSpaceDN w:val="0"/>
        <w:adjustRightInd w:val="0"/>
        <w:ind w:left="1410" w:firstLine="30"/>
        <w:rPr>
          <w:rFonts w:ascii="Calibri" w:hAnsi="Calibri" w:cs="Tahoma"/>
          <w:b w:val="0"/>
          <w:sz w:val="22"/>
          <w:szCs w:val="22"/>
        </w:rPr>
      </w:pPr>
      <w:r w:rsidRPr="009D7A19">
        <w:rPr>
          <w:rFonts w:ascii="Calibri" w:hAnsi="Calibri" w:cs="Tahoma"/>
          <w:b w:val="0"/>
          <w:sz w:val="22"/>
          <w:szCs w:val="22"/>
        </w:rPr>
        <w:t>Dagsordenen for den ordinære generalforsamling skal som min</w:t>
      </w:r>
      <w:r>
        <w:rPr>
          <w:rFonts w:ascii="Calibri" w:hAnsi="Calibri" w:cs="Tahoma"/>
          <w:b w:val="0"/>
          <w:sz w:val="22"/>
          <w:szCs w:val="22"/>
        </w:rPr>
        <w:t>imum</w:t>
      </w:r>
      <w:r w:rsidRPr="009D7A19">
        <w:rPr>
          <w:rFonts w:ascii="Calibri" w:hAnsi="Calibri" w:cs="Tahoma"/>
          <w:b w:val="0"/>
          <w:sz w:val="22"/>
          <w:szCs w:val="22"/>
        </w:rPr>
        <w:t xml:space="preserve"> indeholde følgende punkter:</w:t>
      </w:r>
    </w:p>
    <w:p w:rsidR="001E749E" w:rsidRPr="009D7A19" w:rsidRDefault="001E749E" w:rsidP="009D7A19">
      <w:pPr>
        <w:autoSpaceDE w:val="0"/>
        <w:autoSpaceDN w:val="0"/>
        <w:adjustRightInd w:val="0"/>
        <w:rPr>
          <w:rFonts w:ascii="Calibri" w:hAnsi="Calibri" w:cs="Tahoma"/>
          <w:b w:val="0"/>
          <w:sz w:val="22"/>
          <w:szCs w:val="22"/>
        </w:rPr>
      </w:pPr>
    </w:p>
    <w:p w:rsidR="001E749E" w:rsidRPr="009D7A19" w:rsidRDefault="001E749E" w:rsidP="00CC43A2">
      <w:pPr>
        <w:autoSpaceDE w:val="0"/>
        <w:autoSpaceDN w:val="0"/>
        <w:adjustRightInd w:val="0"/>
        <w:ind w:left="720" w:firstLine="720"/>
        <w:rPr>
          <w:rFonts w:ascii="Calibri" w:hAnsi="Calibri" w:cs="Tahoma"/>
          <w:b w:val="0"/>
          <w:sz w:val="22"/>
          <w:szCs w:val="22"/>
        </w:rPr>
      </w:pPr>
      <w:r w:rsidRPr="009D7A19">
        <w:rPr>
          <w:rFonts w:ascii="Calibri" w:hAnsi="Calibri" w:cs="Tahoma"/>
          <w:b w:val="0"/>
          <w:sz w:val="22"/>
          <w:szCs w:val="22"/>
        </w:rPr>
        <w:t>1. Valg af dirigent</w:t>
      </w:r>
    </w:p>
    <w:p w:rsidR="001E749E" w:rsidRPr="009D7A19" w:rsidRDefault="001E749E" w:rsidP="00CC43A2">
      <w:pPr>
        <w:autoSpaceDE w:val="0"/>
        <w:autoSpaceDN w:val="0"/>
        <w:adjustRightInd w:val="0"/>
        <w:ind w:left="720" w:firstLine="720"/>
        <w:rPr>
          <w:rFonts w:ascii="Calibri" w:hAnsi="Calibri" w:cs="Tahoma"/>
          <w:b w:val="0"/>
          <w:sz w:val="22"/>
          <w:szCs w:val="22"/>
        </w:rPr>
      </w:pPr>
      <w:r w:rsidRPr="009D7A19">
        <w:rPr>
          <w:rFonts w:ascii="Calibri" w:hAnsi="Calibri" w:cs="Tahoma"/>
          <w:b w:val="0"/>
          <w:sz w:val="22"/>
          <w:szCs w:val="22"/>
        </w:rPr>
        <w:t>2. Formalier: godkendelse af dagsorden, valg af referent, valg af stemmeudvalg</w:t>
      </w:r>
    </w:p>
    <w:p w:rsidR="001E749E" w:rsidRPr="009D7A19" w:rsidRDefault="001E749E" w:rsidP="00CC43A2">
      <w:pPr>
        <w:autoSpaceDE w:val="0"/>
        <w:autoSpaceDN w:val="0"/>
        <w:adjustRightInd w:val="0"/>
        <w:ind w:left="720" w:firstLine="720"/>
        <w:rPr>
          <w:rFonts w:ascii="Calibri" w:hAnsi="Calibri" w:cs="Tahoma"/>
          <w:b w:val="0"/>
          <w:sz w:val="22"/>
          <w:szCs w:val="22"/>
        </w:rPr>
      </w:pPr>
      <w:r w:rsidRPr="009D7A19">
        <w:rPr>
          <w:rFonts w:ascii="Calibri" w:hAnsi="Calibri" w:cs="Tahoma"/>
          <w:b w:val="0"/>
          <w:sz w:val="22"/>
          <w:szCs w:val="22"/>
        </w:rPr>
        <w:t>3. Formanden aflægger bestyrelsens beretning og godkendelse af denne</w:t>
      </w:r>
    </w:p>
    <w:p w:rsidR="001E749E" w:rsidRPr="009D7A19" w:rsidRDefault="001E749E" w:rsidP="00CC43A2">
      <w:pPr>
        <w:autoSpaceDE w:val="0"/>
        <w:autoSpaceDN w:val="0"/>
        <w:adjustRightInd w:val="0"/>
        <w:ind w:left="720" w:firstLine="720"/>
        <w:rPr>
          <w:rFonts w:ascii="Calibri" w:hAnsi="Calibri" w:cs="Tahoma"/>
          <w:b w:val="0"/>
          <w:sz w:val="22"/>
          <w:szCs w:val="22"/>
        </w:rPr>
      </w:pPr>
      <w:r w:rsidRPr="009D7A19">
        <w:rPr>
          <w:rFonts w:ascii="Calibri" w:hAnsi="Calibri" w:cs="Tahoma"/>
          <w:b w:val="0"/>
          <w:sz w:val="22"/>
          <w:szCs w:val="22"/>
        </w:rPr>
        <w:t>4. Kassererens aflæggelse af regnskab og godkendelse af dette</w:t>
      </w:r>
    </w:p>
    <w:p w:rsidR="001E749E" w:rsidRPr="009D7A19" w:rsidRDefault="001E749E" w:rsidP="00CC43A2">
      <w:pPr>
        <w:autoSpaceDE w:val="0"/>
        <w:autoSpaceDN w:val="0"/>
        <w:adjustRightInd w:val="0"/>
        <w:ind w:left="720" w:firstLine="720"/>
        <w:rPr>
          <w:rFonts w:ascii="Calibri" w:hAnsi="Calibri" w:cs="Tahoma"/>
          <w:b w:val="0"/>
          <w:sz w:val="22"/>
          <w:szCs w:val="22"/>
        </w:rPr>
      </w:pPr>
      <w:r w:rsidRPr="009D7A19">
        <w:rPr>
          <w:rFonts w:ascii="Calibri" w:hAnsi="Calibri" w:cs="Tahoma"/>
          <w:b w:val="0"/>
          <w:sz w:val="22"/>
          <w:szCs w:val="22"/>
        </w:rPr>
        <w:t>5. Indkomne forslag</w:t>
      </w:r>
    </w:p>
    <w:p w:rsidR="001E749E" w:rsidRPr="009D7A19" w:rsidRDefault="001E749E" w:rsidP="00CC43A2">
      <w:pPr>
        <w:autoSpaceDE w:val="0"/>
        <w:autoSpaceDN w:val="0"/>
        <w:adjustRightInd w:val="0"/>
        <w:ind w:left="720" w:firstLine="720"/>
        <w:rPr>
          <w:rFonts w:ascii="Calibri" w:hAnsi="Calibri" w:cs="Tahoma"/>
          <w:b w:val="0"/>
          <w:sz w:val="22"/>
          <w:szCs w:val="22"/>
        </w:rPr>
      </w:pPr>
      <w:r w:rsidRPr="009D7A19">
        <w:rPr>
          <w:rFonts w:ascii="Calibri" w:hAnsi="Calibri" w:cs="Tahoma"/>
          <w:b w:val="0"/>
          <w:sz w:val="22"/>
          <w:szCs w:val="22"/>
        </w:rPr>
        <w:t>6. Fastsættelse af kontingent</w:t>
      </w:r>
    </w:p>
    <w:p w:rsidR="001E749E" w:rsidRPr="009D7A19" w:rsidRDefault="001E749E" w:rsidP="00CC43A2">
      <w:pPr>
        <w:autoSpaceDE w:val="0"/>
        <w:autoSpaceDN w:val="0"/>
        <w:adjustRightInd w:val="0"/>
        <w:ind w:left="720" w:firstLine="720"/>
        <w:rPr>
          <w:rFonts w:ascii="Calibri" w:hAnsi="Calibri" w:cs="Tahoma"/>
          <w:b w:val="0"/>
          <w:sz w:val="22"/>
          <w:szCs w:val="22"/>
        </w:rPr>
      </w:pPr>
      <w:r w:rsidRPr="009D7A19">
        <w:rPr>
          <w:rFonts w:ascii="Calibri" w:hAnsi="Calibri" w:cs="Tahoma"/>
          <w:b w:val="0"/>
          <w:sz w:val="22"/>
          <w:szCs w:val="22"/>
        </w:rPr>
        <w:t>7. Valg af formand eller kasserer</w:t>
      </w:r>
    </w:p>
    <w:p w:rsidR="001E749E" w:rsidRPr="009D7A19" w:rsidRDefault="001E749E" w:rsidP="00CC43A2">
      <w:pPr>
        <w:autoSpaceDE w:val="0"/>
        <w:autoSpaceDN w:val="0"/>
        <w:adjustRightInd w:val="0"/>
        <w:ind w:left="720" w:firstLine="720"/>
        <w:rPr>
          <w:rFonts w:ascii="Calibri" w:hAnsi="Calibri" w:cs="Tahoma"/>
          <w:b w:val="0"/>
          <w:sz w:val="22"/>
          <w:szCs w:val="22"/>
        </w:rPr>
      </w:pPr>
      <w:r w:rsidRPr="009D7A19">
        <w:rPr>
          <w:rFonts w:ascii="Calibri" w:hAnsi="Calibri" w:cs="Tahoma"/>
          <w:b w:val="0"/>
          <w:sz w:val="22"/>
          <w:szCs w:val="22"/>
        </w:rPr>
        <w:t>8. Valg af øvrig bestyrelse:</w:t>
      </w:r>
    </w:p>
    <w:p w:rsidR="001E749E" w:rsidRPr="009D7A19" w:rsidRDefault="001E749E" w:rsidP="00CC43A2">
      <w:pPr>
        <w:autoSpaceDE w:val="0"/>
        <w:autoSpaceDN w:val="0"/>
        <w:adjustRightInd w:val="0"/>
        <w:ind w:left="720" w:firstLine="720"/>
        <w:rPr>
          <w:rFonts w:ascii="Calibri" w:hAnsi="Calibri" w:cs="Tahoma"/>
          <w:b w:val="0"/>
          <w:sz w:val="22"/>
          <w:szCs w:val="22"/>
        </w:rPr>
      </w:pPr>
      <w:r w:rsidRPr="009D7A19">
        <w:rPr>
          <w:rFonts w:ascii="Calibri" w:hAnsi="Calibri" w:cs="Tahoma"/>
          <w:b w:val="0"/>
          <w:sz w:val="22"/>
          <w:szCs w:val="22"/>
        </w:rPr>
        <w:t>a. Det antal bestyrelsesmedlemmer, der er på valg for 2. år.</w:t>
      </w:r>
    </w:p>
    <w:p w:rsidR="001E749E" w:rsidRPr="009D7A19" w:rsidRDefault="001E749E" w:rsidP="00CC43A2">
      <w:pPr>
        <w:autoSpaceDE w:val="0"/>
        <w:autoSpaceDN w:val="0"/>
        <w:adjustRightInd w:val="0"/>
        <w:ind w:left="720" w:firstLine="720"/>
        <w:rPr>
          <w:rFonts w:ascii="Calibri" w:hAnsi="Calibri" w:cs="Tahoma"/>
          <w:b w:val="0"/>
          <w:sz w:val="22"/>
          <w:szCs w:val="22"/>
        </w:rPr>
      </w:pPr>
      <w:r w:rsidRPr="009D7A19">
        <w:rPr>
          <w:rFonts w:ascii="Calibri" w:hAnsi="Calibri" w:cs="Tahoma"/>
          <w:b w:val="0"/>
          <w:sz w:val="22"/>
          <w:szCs w:val="22"/>
        </w:rPr>
        <w:t>b. Evt. ekstra valg, hvis nogen skulle være gået af i utide</w:t>
      </w:r>
    </w:p>
    <w:p w:rsidR="001E749E" w:rsidRPr="00E30FD4" w:rsidRDefault="001E749E" w:rsidP="00CC43A2">
      <w:pPr>
        <w:autoSpaceDE w:val="0"/>
        <w:autoSpaceDN w:val="0"/>
        <w:adjustRightInd w:val="0"/>
        <w:ind w:left="720" w:firstLine="720"/>
        <w:rPr>
          <w:rFonts w:ascii="Calibri" w:hAnsi="Calibri" w:cs="Tahoma"/>
          <w:b w:val="0"/>
          <w:sz w:val="22"/>
          <w:szCs w:val="22"/>
        </w:rPr>
      </w:pPr>
      <w:r w:rsidRPr="009D7A19">
        <w:rPr>
          <w:rFonts w:ascii="Calibri" w:hAnsi="Calibri" w:cs="Tahoma"/>
          <w:b w:val="0"/>
          <w:sz w:val="22"/>
          <w:szCs w:val="22"/>
        </w:rPr>
        <w:t>9. Valg af 1-</w:t>
      </w:r>
      <w:r w:rsidRPr="00E30FD4">
        <w:rPr>
          <w:rFonts w:ascii="Calibri" w:hAnsi="Calibri" w:cs="Tahoma"/>
          <w:b w:val="0"/>
          <w:sz w:val="22"/>
          <w:szCs w:val="22"/>
        </w:rPr>
        <w:t>2 suppleanter</w:t>
      </w:r>
    </w:p>
    <w:p w:rsidR="001E749E" w:rsidRPr="009D7A19" w:rsidRDefault="001E749E" w:rsidP="00CC43A2">
      <w:pPr>
        <w:autoSpaceDE w:val="0"/>
        <w:autoSpaceDN w:val="0"/>
        <w:adjustRightInd w:val="0"/>
        <w:ind w:left="720" w:firstLine="720"/>
        <w:rPr>
          <w:rFonts w:ascii="Calibri" w:hAnsi="Calibri" w:cs="Tahoma"/>
          <w:b w:val="0"/>
          <w:sz w:val="22"/>
          <w:szCs w:val="22"/>
        </w:rPr>
      </w:pPr>
      <w:r w:rsidRPr="009D7A19">
        <w:rPr>
          <w:rFonts w:ascii="Calibri" w:hAnsi="Calibri" w:cs="Tahoma"/>
          <w:b w:val="0"/>
          <w:sz w:val="22"/>
          <w:szCs w:val="22"/>
        </w:rPr>
        <w:t>10. Evt. valg af juniorrepræsentant(er) (kun juniorer har stemmeret)</w:t>
      </w:r>
    </w:p>
    <w:p w:rsidR="001E749E" w:rsidRPr="009D7A19" w:rsidRDefault="001E749E" w:rsidP="00CC43A2">
      <w:pPr>
        <w:autoSpaceDE w:val="0"/>
        <w:autoSpaceDN w:val="0"/>
        <w:adjustRightInd w:val="0"/>
        <w:ind w:left="720" w:firstLine="720"/>
        <w:rPr>
          <w:rFonts w:ascii="Calibri" w:hAnsi="Calibri" w:cs="Tahoma"/>
          <w:b w:val="0"/>
          <w:sz w:val="22"/>
          <w:szCs w:val="22"/>
        </w:rPr>
      </w:pPr>
      <w:r w:rsidRPr="009D7A19">
        <w:rPr>
          <w:rFonts w:ascii="Calibri" w:hAnsi="Calibri" w:cs="Tahoma"/>
          <w:b w:val="0"/>
          <w:sz w:val="22"/>
          <w:szCs w:val="22"/>
        </w:rPr>
        <w:t>11. Nedsættelse af udvalg og valg til disse</w:t>
      </w:r>
    </w:p>
    <w:p w:rsidR="001E749E" w:rsidRPr="009D7A19" w:rsidRDefault="001E749E" w:rsidP="00CC43A2">
      <w:pPr>
        <w:autoSpaceDE w:val="0"/>
        <w:autoSpaceDN w:val="0"/>
        <w:adjustRightInd w:val="0"/>
        <w:ind w:left="720" w:firstLine="720"/>
        <w:rPr>
          <w:rFonts w:ascii="Calibri" w:hAnsi="Calibri" w:cs="Tahoma"/>
          <w:b w:val="0"/>
          <w:sz w:val="22"/>
          <w:szCs w:val="22"/>
        </w:rPr>
      </w:pPr>
      <w:r w:rsidRPr="009D7A19">
        <w:rPr>
          <w:rFonts w:ascii="Calibri" w:hAnsi="Calibri" w:cs="Tahoma"/>
          <w:b w:val="0"/>
          <w:sz w:val="22"/>
          <w:szCs w:val="22"/>
        </w:rPr>
        <w:t>12. Valg af 1 revisor samt revisor suppleant</w:t>
      </w:r>
    </w:p>
    <w:p w:rsidR="001E749E" w:rsidRPr="009D7A19" w:rsidRDefault="001E749E" w:rsidP="00CC43A2">
      <w:pPr>
        <w:autoSpaceDE w:val="0"/>
        <w:autoSpaceDN w:val="0"/>
        <w:adjustRightInd w:val="0"/>
        <w:ind w:left="720" w:firstLine="720"/>
        <w:rPr>
          <w:rFonts w:ascii="Calibri" w:hAnsi="Calibri" w:cs="Tahoma"/>
          <w:b w:val="0"/>
          <w:sz w:val="22"/>
          <w:szCs w:val="22"/>
        </w:rPr>
      </w:pPr>
      <w:r w:rsidRPr="009D7A19">
        <w:rPr>
          <w:rFonts w:ascii="Calibri" w:hAnsi="Calibri" w:cs="Tahoma"/>
          <w:b w:val="0"/>
          <w:sz w:val="22"/>
          <w:szCs w:val="22"/>
        </w:rPr>
        <w:t>13. Eventuelt</w:t>
      </w:r>
    </w:p>
    <w:p w:rsidR="001E749E" w:rsidRPr="009D7A19" w:rsidRDefault="001E749E" w:rsidP="009D7A19">
      <w:pPr>
        <w:autoSpaceDE w:val="0"/>
        <w:autoSpaceDN w:val="0"/>
        <w:adjustRightInd w:val="0"/>
        <w:rPr>
          <w:rFonts w:ascii="Calibri" w:hAnsi="Calibri" w:cs="Tahoma"/>
          <w:b w:val="0"/>
          <w:sz w:val="22"/>
          <w:szCs w:val="22"/>
        </w:rPr>
      </w:pPr>
    </w:p>
    <w:p w:rsidR="001E749E" w:rsidRDefault="001E749E" w:rsidP="00CC43A2">
      <w:pPr>
        <w:autoSpaceDE w:val="0"/>
        <w:autoSpaceDN w:val="0"/>
        <w:adjustRightInd w:val="0"/>
        <w:ind w:left="1440"/>
        <w:rPr>
          <w:rFonts w:ascii="Calibri" w:hAnsi="Calibri" w:cs="Tahoma"/>
          <w:b w:val="0"/>
          <w:sz w:val="22"/>
          <w:szCs w:val="22"/>
        </w:rPr>
      </w:pPr>
      <w:r w:rsidRPr="009D7A19">
        <w:rPr>
          <w:rFonts w:ascii="Calibri" w:hAnsi="Calibri" w:cs="Tahoma"/>
          <w:b w:val="0"/>
          <w:sz w:val="22"/>
          <w:szCs w:val="22"/>
        </w:rPr>
        <w:t>Ekstraordinær generalforsamling kan indkaldes med mindst 7 dages varsel, når bestyrelsen anser det for</w:t>
      </w:r>
      <w:r>
        <w:rPr>
          <w:rFonts w:ascii="Calibri" w:hAnsi="Calibri" w:cs="Tahoma"/>
          <w:b w:val="0"/>
          <w:sz w:val="22"/>
          <w:szCs w:val="22"/>
        </w:rPr>
        <w:t xml:space="preserve"> </w:t>
      </w:r>
      <w:r w:rsidRPr="009D7A19">
        <w:rPr>
          <w:rFonts w:ascii="Calibri" w:hAnsi="Calibri" w:cs="Tahoma"/>
          <w:b w:val="0"/>
          <w:sz w:val="22"/>
          <w:szCs w:val="22"/>
        </w:rPr>
        <w:t>nødvendigt, eller når mindst 25 aktive eller passive seniormedlemmer indgiver begæring herom med</w:t>
      </w:r>
      <w:r>
        <w:rPr>
          <w:rFonts w:ascii="Calibri" w:hAnsi="Calibri" w:cs="Tahoma"/>
          <w:b w:val="0"/>
          <w:sz w:val="22"/>
          <w:szCs w:val="22"/>
        </w:rPr>
        <w:t xml:space="preserve"> </w:t>
      </w:r>
      <w:r w:rsidRPr="009D7A19">
        <w:rPr>
          <w:rFonts w:ascii="Calibri" w:hAnsi="Calibri" w:cs="Tahoma"/>
          <w:b w:val="0"/>
          <w:sz w:val="22"/>
          <w:szCs w:val="22"/>
        </w:rPr>
        <w:t>meddelelse af dagsorden. Ekstraordinær generalforsamling skal afholdes inden 14 dage efter begæringen</w:t>
      </w:r>
      <w:r>
        <w:rPr>
          <w:rFonts w:ascii="Calibri" w:hAnsi="Calibri" w:cs="Tahoma"/>
          <w:b w:val="0"/>
          <w:sz w:val="22"/>
          <w:szCs w:val="22"/>
        </w:rPr>
        <w:t xml:space="preserve"> </w:t>
      </w:r>
      <w:r w:rsidRPr="009D7A19">
        <w:rPr>
          <w:rFonts w:ascii="Calibri" w:hAnsi="Calibri" w:cs="Tahoma"/>
          <w:b w:val="0"/>
          <w:sz w:val="22"/>
          <w:szCs w:val="22"/>
        </w:rPr>
        <w:t>modtages. Kontingentrestance medfører tab af adgangsret til generalforsamlingen.</w:t>
      </w:r>
    </w:p>
    <w:p w:rsidR="001E749E" w:rsidRPr="00CC43A2" w:rsidRDefault="001E749E" w:rsidP="00CC43A2">
      <w:pPr>
        <w:autoSpaceDE w:val="0"/>
        <w:autoSpaceDN w:val="0"/>
        <w:adjustRightInd w:val="0"/>
        <w:ind w:left="1440"/>
        <w:rPr>
          <w:rFonts w:ascii="Calibri" w:hAnsi="Calibri" w:cs="Tahoma"/>
          <w:b w:val="0"/>
          <w:sz w:val="22"/>
          <w:szCs w:val="22"/>
        </w:rPr>
      </w:pPr>
      <w:r w:rsidRPr="00CC43A2">
        <w:rPr>
          <w:rFonts w:ascii="Calibri" w:hAnsi="Calibri" w:cs="Tahoma"/>
          <w:b w:val="0"/>
          <w:sz w:val="22"/>
          <w:szCs w:val="22"/>
        </w:rPr>
        <w:t xml:space="preserve">Ansatte på Vallensbæk Ridecenter kan </w:t>
      </w:r>
      <w:r w:rsidRPr="00CC43A2">
        <w:rPr>
          <w:rFonts w:ascii="Calibri" w:hAnsi="Calibri" w:cs="Arial"/>
          <w:b w:val="0"/>
          <w:sz w:val="22"/>
          <w:szCs w:val="22"/>
        </w:rPr>
        <w:t>ikke vælges til Sportsrideklubben i Vallensbæks bestyrelse</w:t>
      </w:r>
      <w:r>
        <w:rPr>
          <w:rFonts w:ascii="Calibri" w:hAnsi="Calibri" w:cs="Arial"/>
          <w:b w:val="0"/>
          <w:sz w:val="22"/>
          <w:szCs w:val="22"/>
        </w:rPr>
        <w:t>.</w:t>
      </w:r>
    </w:p>
    <w:p w:rsidR="001E749E" w:rsidRPr="00CC43A2" w:rsidRDefault="001E749E" w:rsidP="009D7A19">
      <w:pPr>
        <w:autoSpaceDE w:val="0"/>
        <w:autoSpaceDN w:val="0"/>
        <w:adjustRightInd w:val="0"/>
        <w:ind w:left="1440"/>
        <w:rPr>
          <w:rFonts w:ascii="Calibri" w:hAnsi="Calibri" w:cs="Tahoma"/>
          <w:b w:val="0"/>
          <w:sz w:val="22"/>
          <w:szCs w:val="22"/>
        </w:rPr>
      </w:pPr>
    </w:p>
    <w:p w:rsidR="001E749E" w:rsidRPr="003F30B8" w:rsidRDefault="001E749E">
      <w:pPr>
        <w:pStyle w:val="billedtekst"/>
        <w:tabs>
          <w:tab w:val="left" w:pos="-720"/>
        </w:tabs>
        <w:ind w:left="1440" w:hanging="1440"/>
        <w:jc w:val="center"/>
        <w:rPr>
          <w:rFonts w:ascii="Calibri" w:hAnsi="Calibri"/>
          <w:b/>
          <w:sz w:val="22"/>
          <w:szCs w:val="22"/>
        </w:rPr>
      </w:pPr>
    </w:p>
    <w:p w:rsidR="001E749E" w:rsidRDefault="001E749E" w:rsidP="00CC43A2">
      <w:pPr>
        <w:tabs>
          <w:tab w:val="left" w:pos="-720"/>
        </w:tabs>
        <w:jc w:val="center"/>
        <w:rPr>
          <w:rFonts w:ascii="Calibri" w:hAnsi="Calibri"/>
          <w:spacing w:val="-3"/>
          <w:sz w:val="22"/>
          <w:szCs w:val="22"/>
        </w:rPr>
      </w:pPr>
      <w:r w:rsidRPr="003F30B8">
        <w:rPr>
          <w:rFonts w:ascii="Calibri" w:hAnsi="Calibri"/>
          <w:spacing w:val="-3"/>
          <w:sz w:val="22"/>
          <w:szCs w:val="22"/>
        </w:rPr>
        <w:t>§ 5.</w:t>
      </w:r>
    </w:p>
    <w:p w:rsidR="001E749E" w:rsidRPr="00CC43A2" w:rsidRDefault="001E749E" w:rsidP="00435B42">
      <w:pPr>
        <w:autoSpaceDE w:val="0"/>
        <w:autoSpaceDN w:val="0"/>
        <w:adjustRightInd w:val="0"/>
        <w:ind w:left="1440" w:hanging="1440"/>
        <w:rPr>
          <w:rFonts w:ascii="Calibri" w:hAnsi="Calibri" w:cs="Tahoma"/>
          <w:b w:val="0"/>
          <w:sz w:val="22"/>
          <w:szCs w:val="22"/>
        </w:rPr>
      </w:pPr>
      <w:r w:rsidRPr="00435B42">
        <w:rPr>
          <w:rFonts w:ascii="Calibri" w:hAnsi="Calibri" w:cs="Tahoma"/>
          <w:sz w:val="22"/>
          <w:szCs w:val="22"/>
        </w:rPr>
        <w:t>Medlemmer</w:t>
      </w:r>
      <w:r>
        <w:rPr>
          <w:rFonts w:ascii="Calibri" w:hAnsi="Calibri" w:cs="Tahoma"/>
          <w:b w:val="0"/>
          <w:sz w:val="22"/>
          <w:szCs w:val="22"/>
        </w:rPr>
        <w:tab/>
      </w:r>
      <w:r w:rsidRPr="00CC43A2">
        <w:rPr>
          <w:rFonts w:ascii="Calibri" w:hAnsi="Calibri" w:cs="Tahoma"/>
          <w:b w:val="0"/>
          <w:sz w:val="22"/>
          <w:szCs w:val="22"/>
        </w:rPr>
        <w:t xml:space="preserve">Aktive og passive </w:t>
      </w:r>
      <w:r>
        <w:rPr>
          <w:rFonts w:ascii="Calibri" w:hAnsi="Calibri" w:cs="Tahoma"/>
          <w:b w:val="0"/>
          <w:sz w:val="22"/>
          <w:szCs w:val="22"/>
        </w:rPr>
        <w:t xml:space="preserve">ungdoms- og </w:t>
      </w:r>
      <w:r w:rsidRPr="00CC43A2">
        <w:rPr>
          <w:rFonts w:ascii="Calibri" w:hAnsi="Calibri" w:cs="Tahoma"/>
          <w:b w:val="0"/>
          <w:sz w:val="22"/>
          <w:szCs w:val="22"/>
        </w:rPr>
        <w:t>seniormedlemmer, som har betalt kontingent, og som har været medlem af klubben i</w:t>
      </w:r>
      <w:r>
        <w:rPr>
          <w:rFonts w:ascii="Calibri" w:hAnsi="Calibri" w:cs="Tahoma"/>
          <w:b w:val="0"/>
          <w:sz w:val="22"/>
          <w:szCs w:val="22"/>
        </w:rPr>
        <w:t xml:space="preserve"> </w:t>
      </w:r>
      <w:r w:rsidRPr="00CC43A2">
        <w:rPr>
          <w:rFonts w:ascii="Calibri" w:hAnsi="Calibri" w:cs="Tahoma"/>
          <w:b w:val="0"/>
          <w:sz w:val="22"/>
          <w:szCs w:val="22"/>
        </w:rPr>
        <w:t>mindst 3 måneder, er valgbare og har fuld stemmeret. Juniormedlemmer, som har betalt kontingent, og som</w:t>
      </w:r>
    </w:p>
    <w:p w:rsidR="001E749E" w:rsidRPr="00CC43A2" w:rsidRDefault="001E749E" w:rsidP="00CC43A2">
      <w:pPr>
        <w:autoSpaceDE w:val="0"/>
        <w:autoSpaceDN w:val="0"/>
        <w:adjustRightInd w:val="0"/>
        <w:ind w:left="1440"/>
        <w:rPr>
          <w:rFonts w:ascii="Calibri" w:hAnsi="Calibri" w:cs="Tahoma"/>
          <w:b w:val="0"/>
          <w:sz w:val="22"/>
          <w:szCs w:val="22"/>
        </w:rPr>
      </w:pPr>
      <w:r w:rsidRPr="00CC43A2">
        <w:rPr>
          <w:rFonts w:ascii="Calibri" w:hAnsi="Calibri" w:cs="Tahoma"/>
          <w:b w:val="0"/>
          <w:sz w:val="22"/>
          <w:szCs w:val="22"/>
        </w:rPr>
        <w:t>har været medlem af klubben i mindst 3 måneder, vælger juniorrepræsentanter til bestyrelsen og har</w:t>
      </w:r>
      <w:r>
        <w:rPr>
          <w:rFonts w:ascii="Calibri" w:hAnsi="Calibri" w:cs="Tahoma"/>
          <w:b w:val="0"/>
          <w:sz w:val="22"/>
          <w:szCs w:val="22"/>
        </w:rPr>
        <w:t xml:space="preserve"> </w:t>
      </w:r>
      <w:r w:rsidRPr="00CC43A2">
        <w:rPr>
          <w:rFonts w:ascii="Calibri" w:hAnsi="Calibri" w:cs="Tahoma"/>
          <w:b w:val="0"/>
          <w:sz w:val="22"/>
          <w:szCs w:val="22"/>
        </w:rPr>
        <w:t>derudover kun stemmeret i sportslige anliggender.</w:t>
      </w:r>
    </w:p>
    <w:p w:rsidR="001E749E" w:rsidRPr="00CC43A2" w:rsidRDefault="001E749E" w:rsidP="00CC43A2">
      <w:pPr>
        <w:autoSpaceDE w:val="0"/>
        <w:autoSpaceDN w:val="0"/>
        <w:adjustRightInd w:val="0"/>
        <w:ind w:left="720" w:firstLine="720"/>
        <w:rPr>
          <w:rFonts w:ascii="Calibri" w:hAnsi="Calibri" w:cs="Tahoma"/>
          <w:b w:val="0"/>
          <w:sz w:val="22"/>
          <w:szCs w:val="22"/>
        </w:rPr>
      </w:pPr>
      <w:r w:rsidRPr="00CC43A2">
        <w:rPr>
          <w:rFonts w:ascii="Calibri" w:hAnsi="Calibri" w:cs="Tahoma"/>
          <w:b w:val="0"/>
          <w:sz w:val="22"/>
          <w:szCs w:val="22"/>
        </w:rPr>
        <w:t>Æresmedlemmer er valgbare og har fuld stemmeret.</w:t>
      </w:r>
    </w:p>
    <w:p w:rsidR="001E749E" w:rsidRPr="00CC43A2" w:rsidRDefault="001E749E" w:rsidP="00CC43A2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cs="Tahoma"/>
        </w:rPr>
      </w:pPr>
      <w:r w:rsidRPr="00CC43A2">
        <w:rPr>
          <w:rFonts w:cs="Tahoma"/>
        </w:rPr>
        <w:t>På generalforsamlingen kan stemmes ved personligt fremmøde. Dog kan ethvert medlem medbringe max. 1 fuldmagt fra lige artet medlem.</w:t>
      </w:r>
    </w:p>
    <w:p w:rsidR="001E749E" w:rsidRPr="00CC43A2" w:rsidRDefault="001E749E" w:rsidP="00CC43A2">
      <w:pPr>
        <w:autoSpaceDE w:val="0"/>
        <w:autoSpaceDN w:val="0"/>
        <w:adjustRightInd w:val="0"/>
        <w:ind w:left="1440"/>
        <w:rPr>
          <w:rFonts w:ascii="Calibri" w:hAnsi="Calibri" w:cs="Tahoma"/>
          <w:b w:val="0"/>
          <w:sz w:val="22"/>
          <w:szCs w:val="22"/>
        </w:rPr>
      </w:pPr>
      <w:r w:rsidRPr="00CC43A2">
        <w:rPr>
          <w:rFonts w:ascii="Calibri" w:hAnsi="Calibri" w:cs="Tahoma"/>
          <w:b w:val="0"/>
          <w:sz w:val="22"/>
          <w:szCs w:val="22"/>
        </w:rPr>
        <w:t>Generalforsamlingen træffer beslutninger ved simpelt stemmeflertal. Ved stemmelighed er forslag</w:t>
      </w:r>
      <w:r>
        <w:rPr>
          <w:rFonts w:ascii="Calibri" w:hAnsi="Calibri" w:cs="Tahoma"/>
          <w:b w:val="0"/>
          <w:sz w:val="22"/>
          <w:szCs w:val="22"/>
        </w:rPr>
        <w:t xml:space="preserve"> </w:t>
      </w:r>
      <w:r w:rsidRPr="00CC43A2">
        <w:rPr>
          <w:rFonts w:ascii="Calibri" w:hAnsi="Calibri" w:cs="Tahoma"/>
          <w:b w:val="0"/>
          <w:sz w:val="22"/>
          <w:szCs w:val="22"/>
        </w:rPr>
        <w:t>forkastede.</w:t>
      </w:r>
    </w:p>
    <w:p w:rsidR="001E749E" w:rsidRPr="00CC43A2" w:rsidRDefault="001E749E" w:rsidP="00CC43A2">
      <w:pPr>
        <w:autoSpaceDE w:val="0"/>
        <w:autoSpaceDN w:val="0"/>
        <w:adjustRightInd w:val="0"/>
        <w:ind w:left="1440"/>
        <w:rPr>
          <w:rFonts w:ascii="Calibri" w:hAnsi="Calibri" w:cs="Tahoma"/>
          <w:b w:val="0"/>
          <w:sz w:val="22"/>
          <w:szCs w:val="22"/>
        </w:rPr>
      </w:pPr>
      <w:r w:rsidRPr="00CC43A2">
        <w:rPr>
          <w:rFonts w:ascii="Calibri" w:hAnsi="Calibri" w:cs="Tahoma"/>
          <w:b w:val="0"/>
          <w:sz w:val="22"/>
          <w:szCs w:val="22"/>
        </w:rPr>
        <w:t>Afstemning foregår ved håndsoprækning. Bestyrelsen eller mindst 3 stemmeberettigede medlemmer kan</w:t>
      </w:r>
      <w:r>
        <w:rPr>
          <w:rFonts w:ascii="Calibri" w:hAnsi="Calibri" w:cs="Tahoma"/>
          <w:b w:val="0"/>
          <w:sz w:val="22"/>
          <w:szCs w:val="22"/>
        </w:rPr>
        <w:t xml:space="preserve"> </w:t>
      </w:r>
      <w:r w:rsidRPr="00CC43A2">
        <w:rPr>
          <w:rFonts w:ascii="Calibri" w:hAnsi="Calibri" w:cs="Tahoma"/>
          <w:b w:val="0"/>
          <w:sz w:val="22"/>
          <w:szCs w:val="22"/>
        </w:rPr>
        <w:t xml:space="preserve">dog forlange </w:t>
      </w:r>
      <w:r>
        <w:rPr>
          <w:rFonts w:ascii="Calibri" w:hAnsi="Calibri" w:cs="Tahoma"/>
          <w:b w:val="0"/>
          <w:sz w:val="22"/>
          <w:szCs w:val="22"/>
        </w:rPr>
        <w:t>hemmelig</w:t>
      </w:r>
      <w:r w:rsidRPr="00CC43A2">
        <w:rPr>
          <w:rFonts w:ascii="Calibri" w:hAnsi="Calibri" w:cs="Tahoma"/>
          <w:b w:val="0"/>
          <w:sz w:val="22"/>
          <w:szCs w:val="22"/>
        </w:rPr>
        <w:t xml:space="preserve"> afstemning. Der foretages dog altid skriftlig afstemning ved personvalg.</w:t>
      </w:r>
    </w:p>
    <w:p w:rsidR="001E749E" w:rsidRPr="00CC43A2" w:rsidRDefault="001E749E" w:rsidP="00CC43A2">
      <w:pPr>
        <w:autoSpaceDE w:val="0"/>
        <w:autoSpaceDN w:val="0"/>
        <w:adjustRightInd w:val="0"/>
        <w:ind w:left="1440"/>
        <w:rPr>
          <w:rFonts w:ascii="Calibri" w:hAnsi="Calibri" w:cs="Tahoma"/>
          <w:b w:val="0"/>
          <w:sz w:val="22"/>
          <w:szCs w:val="22"/>
        </w:rPr>
      </w:pPr>
      <w:r w:rsidRPr="00CC43A2">
        <w:rPr>
          <w:rFonts w:ascii="Calibri" w:hAnsi="Calibri" w:cs="Tahoma"/>
          <w:b w:val="0"/>
          <w:sz w:val="22"/>
          <w:szCs w:val="22"/>
        </w:rPr>
        <w:t>Til ændring af klubbens love, ved forslag om udnævnelse af æresmedlemmer, eksklusion af medlemmer</w:t>
      </w:r>
      <w:r>
        <w:rPr>
          <w:rFonts w:ascii="Calibri" w:hAnsi="Calibri" w:cs="Tahoma"/>
          <w:b w:val="0"/>
          <w:sz w:val="22"/>
          <w:szCs w:val="22"/>
        </w:rPr>
        <w:t xml:space="preserve"> </w:t>
      </w:r>
      <w:r w:rsidRPr="00CC43A2">
        <w:rPr>
          <w:rFonts w:ascii="Calibri" w:hAnsi="Calibri" w:cs="Tahoma"/>
          <w:b w:val="0"/>
          <w:sz w:val="22"/>
          <w:szCs w:val="22"/>
        </w:rPr>
        <w:t>eller genoptagelse af udelukkede medlemmer kræves mindst 2/3 af de afgivne stemmer. Se endvidere § 9.</w:t>
      </w:r>
    </w:p>
    <w:p w:rsidR="001E749E" w:rsidRDefault="001E749E">
      <w:pPr>
        <w:tabs>
          <w:tab w:val="left" w:pos="-720"/>
        </w:tabs>
        <w:jc w:val="center"/>
        <w:rPr>
          <w:rFonts w:ascii="Calibri" w:hAnsi="Calibri"/>
          <w:spacing w:val="-3"/>
          <w:sz w:val="22"/>
          <w:szCs w:val="22"/>
        </w:rPr>
      </w:pPr>
    </w:p>
    <w:p w:rsidR="001E749E" w:rsidRDefault="001E749E" w:rsidP="00CC43A2">
      <w:pPr>
        <w:autoSpaceDE w:val="0"/>
        <w:autoSpaceDN w:val="0"/>
        <w:adjustRightInd w:val="0"/>
        <w:ind w:left="2608" w:firstLine="1304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              </w:t>
      </w:r>
    </w:p>
    <w:p w:rsidR="001E749E" w:rsidRPr="00435B42" w:rsidRDefault="001E749E" w:rsidP="00CC43A2">
      <w:pPr>
        <w:autoSpaceDE w:val="0"/>
        <w:autoSpaceDN w:val="0"/>
        <w:adjustRightInd w:val="0"/>
        <w:ind w:left="2608" w:firstLine="1304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    </w:t>
      </w:r>
      <w:r w:rsidRPr="00435B42">
        <w:rPr>
          <w:rFonts w:ascii="Calibri" w:hAnsi="Calibri" w:cs="Tahoma"/>
          <w:sz w:val="22"/>
          <w:szCs w:val="22"/>
        </w:rPr>
        <w:t>§ 6</w:t>
      </w:r>
    </w:p>
    <w:p w:rsidR="001E749E" w:rsidRPr="00151C26" w:rsidRDefault="001E749E" w:rsidP="008D767E">
      <w:pPr>
        <w:autoSpaceDE w:val="0"/>
        <w:autoSpaceDN w:val="0"/>
        <w:adjustRightInd w:val="0"/>
        <w:ind w:left="1440" w:hanging="1440"/>
        <w:rPr>
          <w:rFonts w:ascii="Calibri" w:hAnsi="Calibri" w:cs="Tahoma"/>
          <w:b w:val="0"/>
          <w:sz w:val="22"/>
          <w:szCs w:val="22"/>
        </w:rPr>
      </w:pPr>
      <w:r w:rsidRPr="00435B42">
        <w:rPr>
          <w:rFonts w:ascii="Calibri" w:hAnsi="Calibri" w:cs="Tahoma"/>
          <w:sz w:val="22"/>
          <w:szCs w:val="22"/>
        </w:rPr>
        <w:t>Bestyrelsen</w:t>
      </w:r>
      <w:r>
        <w:rPr>
          <w:rFonts w:ascii="Calibri" w:hAnsi="Calibri" w:cs="Tahoma"/>
          <w:b w:val="0"/>
          <w:sz w:val="22"/>
          <w:szCs w:val="22"/>
        </w:rPr>
        <w:tab/>
      </w:r>
      <w:r w:rsidRPr="00151C26">
        <w:rPr>
          <w:rFonts w:ascii="Calibri" w:hAnsi="Calibri" w:cs="Tahoma"/>
          <w:b w:val="0"/>
          <w:sz w:val="22"/>
          <w:szCs w:val="22"/>
        </w:rPr>
        <w:t>Klubbens anliggender varetage</w:t>
      </w:r>
      <w:r>
        <w:rPr>
          <w:rFonts w:ascii="Calibri" w:hAnsi="Calibri" w:cs="Tahoma"/>
          <w:b w:val="0"/>
          <w:sz w:val="22"/>
          <w:szCs w:val="22"/>
        </w:rPr>
        <w:t>s af en bestyrelse på 5 eller 7</w:t>
      </w:r>
      <w:r w:rsidRPr="00151C26">
        <w:rPr>
          <w:rFonts w:ascii="Calibri" w:hAnsi="Calibri" w:cs="Tahoma"/>
          <w:b w:val="0"/>
          <w:sz w:val="22"/>
          <w:szCs w:val="22"/>
        </w:rPr>
        <w:t>medlemmer, som vælges på</w:t>
      </w:r>
      <w:r>
        <w:rPr>
          <w:rFonts w:ascii="Calibri" w:hAnsi="Calibri" w:cs="Tahoma"/>
          <w:b w:val="0"/>
          <w:sz w:val="22"/>
          <w:szCs w:val="22"/>
        </w:rPr>
        <w:t xml:space="preserve"> </w:t>
      </w:r>
      <w:r w:rsidRPr="00151C26">
        <w:rPr>
          <w:rFonts w:ascii="Calibri" w:hAnsi="Calibri" w:cs="Tahoma"/>
          <w:b w:val="0"/>
          <w:sz w:val="22"/>
          <w:szCs w:val="22"/>
        </w:rPr>
        <w:t xml:space="preserve">generalforsamlingen for 2 år ad </w:t>
      </w:r>
      <w:r>
        <w:rPr>
          <w:rFonts w:ascii="Calibri" w:hAnsi="Calibri" w:cs="Tahoma"/>
          <w:b w:val="0"/>
          <w:sz w:val="22"/>
          <w:szCs w:val="22"/>
        </w:rPr>
        <w:t>g</w:t>
      </w:r>
      <w:r w:rsidRPr="00151C26">
        <w:rPr>
          <w:rFonts w:ascii="Calibri" w:hAnsi="Calibri" w:cs="Tahoma"/>
          <w:b w:val="0"/>
          <w:sz w:val="22"/>
          <w:szCs w:val="22"/>
        </w:rPr>
        <w:t xml:space="preserve">angen. Hvert år er </w:t>
      </w:r>
      <w:r>
        <w:rPr>
          <w:rFonts w:ascii="Calibri" w:hAnsi="Calibri" w:cs="Tahoma"/>
          <w:b w:val="0"/>
          <w:sz w:val="22"/>
          <w:szCs w:val="22"/>
        </w:rPr>
        <w:t>t</w:t>
      </w:r>
      <w:r w:rsidRPr="00151C26">
        <w:rPr>
          <w:rFonts w:ascii="Calibri" w:hAnsi="Calibri" w:cs="Tahoma"/>
          <w:b w:val="0"/>
          <w:sz w:val="22"/>
          <w:szCs w:val="22"/>
        </w:rPr>
        <w:t>o/tre eller tre/fire bestyrelsesmedlemmer, heriblandt</w:t>
      </w:r>
      <w:r>
        <w:rPr>
          <w:rFonts w:ascii="Calibri" w:hAnsi="Calibri" w:cs="Tahoma"/>
          <w:b w:val="0"/>
          <w:sz w:val="22"/>
          <w:szCs w:val="22"/>
        </w:rPr>
        <w:t xml:space="preserve"> </w:t>
      </w:r>
      <w:r w:rsidRPr="00151C26">
        <w:rPr>
          <w:rFonts w:ascii="Calibri" w:hAnsi="Calibri" w:cs="Tahoma"/>
          <w:b w:val="0"/>
          <w:sz w:val="22"/>
          <w:szCs w:val="22"/>
        </w:rPr>
        <w:t>formanden eller kassereren på valg.</w:t>
      </w:r>
    </w:p>
    <w:p w:rsidR="001E749E" w:rsidRPr="00151C26" w:rsidRDefault="001E749E" w:rsidP="00435B42">
      <w:pPr>
        <w:autoSpaceDE w:val="0"/>
        <w:autoSpaceDN w:val="0"/>
        <w:adjustRightInd w:val="0"/>
        <w:ind w:left="1440"/>
        <w:rPr>
          <w:rFonts w:ascii="Calibri" w:hAnsi="Calibri" w:cs="Tahoma"/>
          <w:b w:val="0"/>
          <w:sz w:val="22"/>
          <w:szCs w:val="22"/>
        </w:rPr>
      </w:pPr>
      <w:r w:rsidRPr="00151C26">
        <w:rPr>
          <w:rFonts w:ascii="Calibri" w:hAnsi="Calibri" w:cs="Tahoma"/>
          <w:b w:val="0"/>
          <w:sz w:val="22"/>
          <w:szCs w:val="22"/>
        </w:rPr>
        <w:t>Til bestyrelsen vælges på generalforsamlingen 1-2 suppleanter, som i tilfælde af frafald kan tiltræde i det</w:t>
      </w:r>
      <w:r>
        <w:rPr>
          <w:rFonts w:ascii="Calibri" w:hAnsi="Calibri" w:cs="Tahoma"/>
          <w:b w:val="0"/>
          <w:sz w:val="22"/>
          <w:szCs w:val="22"/>
        </w:rPr>
        <w:t xml:space="preserve"> </w:t>
      </w:r>
      <w:r w:rsidRPr="00151C26">
        <w:rPr>
          <w:rFonts w:ascii="Calibri" w:hAnsi="Calibri" w:cs="Tahoma"/>
          <w:b w:val="0"/>
          <w:sz w:val="22"/>
          <w:szCs w:val="22"/>
        </w:rPr>
        <w:t>pågældende bestyrelsesmedlems plads indtil førstkommende generalforsamling.</w:t>
      </w:r>
    </w:p>
    <w:p w:rsidR="001E749E" w:rsidRPr="00151C26" w:rsidRDefault="001E749E" w:rsidP="00151C26">
      <w:pPr>
        <w:autoSpaceDE w:val="0"/>
        <w:autoSpaceDN w:val="0"/>
        <w:adjustRightInd w:val="0"/>
        <w:ind w:left="720" w:firstLine="720"/>
        <w:rPr>
          <w:rFonts w:ascii="Calibri" w:hAnsi="Calibri" w:cs="Tahoma"/>
          <w:b w:val="0"/>
          <w:sz w:val="22"/>
          <w:szCs w:val="22"/>
        </w:rPr>
      </w:pPr>
      <w:r w:rsidRPr="00151C26">
        <w:rPr>
          <w:rFonts w:ascii="Calibri" w:hAnsi="Calibri" w:cs="Tahoma"/>
          <w:b w:val="0"/>
          <w:sz w:val="22"/>
          <w:szCs w:val="22"/>
        </w:rPr>
        <w:t>Formanden er på valg i ulige år, og kassereren er på valg i lige år.</w:t>
      </w:r>
    </w:p>
    <w:p w:rsidR="001E749E" w:rsidRPr="00151C26" w:rsidRDefault="001E749E" w:rsidP="00151C26">
      <w:pPr>
        <w:autoSpaceDE w:val="0"/>
        <w:autoSpaceDN w:val="0"/>
        <w:adjustRightInd w:val="0"/>
        <w:ind w:left="720" w:firstLine="720"/>
        <w:rPr>
          <w:rFonts w:ascii="Calibri" w:hAnsi="Calibri" w:cs="Tahoma"/>
          <w:b w:val="0"/>
          <w:sz w:val="22"/>
          <w:szCs w:val="22"/>
        </w:rPr>
      </w:pPr>
      <w:r w:rsidRPr="00151C26">
        <w:rPr>
          <w:rFonts w:ascii="Calibri" w:hAnsi="Calibri" w:cs="Tahoma"/>
          <w:b w:val="0"/>
          <w:sz w:val="22"/>
          <w:szCs w:val="22"/>
        </w:rPr>
        <w:t>Til bestyrelsen vælges efter behov 1 eller 2 juniorrepræsentant(er) for 1 år ad gangen.</w:t>
      </w:r>
    </w:p>
    <w:p w:rsidR="001E749E" w:rsidRPr="00151C26" w:rsidRDefault="001E749E" w:rsidP="00151C26">
      <w:pPr>
        <w:autoSpaceDE w:val="0"/>
        <w:autoSpaceDN w:val="0"/>
        <w:adjustRightInd w:val="0"/>
        <w:ind w:left="1440"/>
        <w:rPr>
          <w:rFonts w:ascii="Calibri" w:hAnsi="Calibri" w:cs="Tahoma"/>
          <w:b w:val="0"/>
          <w:sz w:val="22"/>
          <w:szCs w:val="22"/>
        </w:rPr>
      </w:pPr>
      <w:r w:rsidRPr="00151C26">
        <w:rPr>
          <w:rFonts w:ascii="Calibri" w:hAnsi="Calibri" w:cs="Tahoma"/>
          <w:b w:val="0"/>
          <w:sz w:val="22"/>
          <w:szCs w:val="22"/>
        </w:rPr>
        <w:t>Udover formanden og kassereren, som vælges på generalforsamlingen, konstituerer bestyrelsen sig selv,</w:t>
      </w:r>
      <w:r>
        <w:rPr>
          <w:rFonts w:ascii="Calibri" w:hAnsi="Calibri" w:cs="Tahoma"/>
          <w:b w:val="0"/>
          <w:sz w:val="22"/>
          <w:szCs w:val="22"/>
        </w:rPr>
        <w:t xml:space="preserve"> </w:t>
      </w:r>
      <w:r w:rsidRPr="00151C26">
        <w:rPr>
          <w:rFonts w:ascii="Calibri" w:hAnsi="Calibri" w:cs="Tahoma"/>
          <w:b w:val="0"/>
          <w:sz w:val="22"/>
          <w:szCs w:val="22"/>
        </w:rPr>
        <w:t>bl.a. med næstformand og sekretær.</w:t>
      </w:r>
    </w:p>
    <w:p w:rsidR="001E749E" w:rsidRDefault="001E749E" w:rsidP="00151C26">
      <w:pPr>
        <w:autoSpaceDE w:val="0"/>
        <w:autoSpaceDN w:val="0"/>
        <w:adjustRightInd w:val="0"/>
        <w:ind w:left="1440"/>
        <w:rPr>
          <w:rFonts w:ascii="Calibri" w:hAnsi="Calibri" w:cs="Tahoma"/>
          <w:b w:val="0"/>
          <w:sz w:val="22"/>
          <w:szCs w:val="22"/>
        </w:rPr>
      </w:pPr>
      <w:r w:rsidRPr="00151C26">
        <w:rPr>
          <w:rFonts w:ascii="Calibri" w:hAnsi="Calibri" w:cs="Tahoma"/>
          <w:b w:val="0"/>
          <w:sz w:val="22"/>
          <w:szCs w:val="22"/>
        </w:rPr>
        <w:t>Næstformanden træder ved formandens forfald i dennes sted til næstekommende generalforsamling, hvor ny formand vælges til den resterende periode.</w:t>
      </w:r>
    </w:p>
    <w:p w:rsidR="001E749E" w:rsidRPr="00151C26" w:rsidRDefault="001E749E" w:rsidP="00151C26">
      <w:pPr>
        <w:autoSpaceDE w:val="0"/>
        <w:autoSpaceDN w:val="0"/>
        <w:adjustRightInd w:val="0"/>
        <w:ind w:left="1440"/>
        <w:rPr>
          <w:rFonts w:ascii="Calibri" w:hAnsi="Calibri" w:cs="Tahoma"/>
          <w:b w:val="0"/>
          <w:sz w:val="22"/>
          <w:szCs w:val="22"/>
        </w:rPr>
      </w:pPr>
      <w:r>
        <w:rPr>
          <w:rFonts w:ascii="Calibri" w:hAnsi="Calibri" w:cs="Tahoma"/>
          <w:b w:val="0"/>
          <w:color w:val="FF0000"/>
          <w:sz w:val="22"/>
          <w:szCs w:val="22"/>
        </w:rPr>
        <w:t>Klubben tegnes af formand og kasserer, eller en af disse sammen med 2 af de øvrige bestyrelsesmedlemmer.</w:t>
      </w:r>
      <w:bookmarkStart w:id="0" w:name="_GoBack"/>
      <w:bookmarkEnd w:id="0"/>
    </w:p>
    <w:p w:rsidR="001E749E" w:rsidRPr="00151C26" w:rsidRDefault="001E749E" w:rsidP="00CC43A2">
      <w:pPr>
        <w:autoSpaceDE w:val="0"/>
        <w:autoSpaceDN w:val="0"/>
        <w:adjustRightInd w:val="0"/>
        <w:rPr>
          <w:rFonts w:ascii="Calibri" w:hAnsi="Calibri" w:cs="Tahoma"/>
          <w:b w:val="0"/>
          <w:sz w:val="22"/>
          <w:szCs w:val="22"/>
        </w:rPr>
      </w:pPr>
    </w:p>
    <w:p w:rsidR="001E749E" w:rsidRPr="00151C26" w:rsidRDefault="001E749E" w:rsidP="00435B42">
      <w:pPr>
        <w:autoSpaceDE w:val="0"/>
        <w:autoSpaceDN w:val="0"/>
        <w:adjustRightInd w:val="0"/>
        <w:ind w:left="1440" w:hanging="1440"/>
        <w:rPr>
          <w:rFonts w:ascii="Calibri" w:hAnsi="Calibri" w:cs="Tahoma"/>
          <w:b w:val="0"/>
          <w:sz w:val="22"/>
          <w:szCs w:val="22"/>
        </w:rPr>
      </w:pPr>
      <w:r w:rsidRPr="00435B42">
        <w:rPr>
          <w:rFonts w:ascii="Calibri" w:hAnsi="Calibri" w:cs="Tahoma"/>
          <w:sz w:val="22"/>
          <w:szCs w:val="22"/>
        </w:rPr>
        <w:t>Udvalg</w:t>
      </w:r>
      <w:r w:rsidRPr="00435B42">
        <w:rPr>
          <w:rFonts w:ascii="Calibri" w:hAnsi="Calibri" w:cs="Tahoma"/>
          <w:sz w:val="22"/>
          <w:szCs w:val="22"/>
        </w:rPr>
        <w:tab/>
      </w:r>
      <w:r w:rsidRPr="00151C26">
        <w:rPr>
          <w:rFonts w:ascii="Calibri" w:hAnsi="Calibri" w:cs="Tahoma"/>
          <w:b w:val="0"/>
          <w:sz w:val="22"/>
          <w:szCs w:val="22"/>
        </w:rPr>
        <w:t>Foruden ovennævnte vælger generalforsamlingen efter behov et antal udvalg hver på mindst 3 medlemmer,</w:t>
      </w:r>
      <w:r>
        <w:rPr>
          <w:rFonts w:ascii="Calibri" w:hAnsi="Calibri" w:cs="Tahoma"/>
          <w:b w:val="0"/>
          <w:sz w:val="22"/>
          <w:szCs w:val="22"/>
        </w:rPr>
        <w:t xml:space="preserve"> </w:t>
      </w:r>
      <w:r w:rsidRPr="00151C26">
        <w:rPr>
          <w:rFonts w:ascii="Calibri" w:hAnsi="Calibri" w:cs="Tahoma"/>
          <w:b w:val="0"/>
          <w:sz w:val="22"/>
          <w:szCs w:val="22"/>
        </w:rPr>
        <w:t>for eksempel:</w:t>
      </w:r>
    </w:p>
    <w:p w:rsidR="001E749E" w:rsidRPr="00151C26" w:rsidRDefault="001E749E" w:rsidP="00151C26">
      <w:pPr>
        <w:autoSpaceDE w:val="0"/>
        <w:autoSpaceDN w:val="0"/>
        <w:adjustRightInd w:val="0"/>
        <w:ind w:left="720" w:firstLine="720"/>
        <w:rPr>
          <w:rFonts w:ascii="Calibri" w:hAnsi="Calibri" w:cs="Tahoma"/>
          <w:b w:val="0"/>
          <w:sz w:val="22"/>
          <w:szCs w:val="22"/>
        </w:rPr>
      </w:pPr>
      <w:r w:rsidRPr="00151C26">
        <w:rPr>
          <w:rFonts w:ascii="Calibri" w:hAnsi="Calibri" w:cs="Tahoma"/>
          <w:b w:val="0"/>
          <w:sz w:val="22"/>
          <w:szCs w:val="22"/>
        </w:rPr>
        <w:t>Dressurudvalg</w:t>
      </w:r>
    </w:p>
    <w:p w:rsidR="001E749E" w:rsidRPr="00151C26" w:rsidRDefault="001E749E" w:rsidP="00151C26">
      <w:pPr>
        <w:autoSpaceDE w:val="0"/>
        <w:autoSpaceDN w:val="0"/>
        <w:adjustRightInd w:val="0"/>
        <w:ind w:left="720" w:firstLine="720"/>
        <w:rPr>
          <w:rFonts w:ascii="Calibri" w:hAnsi="Calibri" w:cs="Tahoma"/>
          <w:b w:val="0"/>
          <w:sz w:val="22"/>
          <w:szCs w:val="22"/>
        </w:rPr>
      </w:pPr>
      <w:r w:rsidRPr="00151C26">
        <w:rPr>
          <w:rFonts w:ascii="Calibri" w:hAnsi="Calibri" w:cs="Tahoma"/>
          <w:b w:val="0"/>
          <w:sz w:val="22"/>
          <w:szCs w:val="22"/>
        </w:rPr>
        <w:t>Springudvalg</w:t>
      </w:r>
    </w:p>
    <w:p w:rsidR="001E749E" w:rsidRPr="00151C26" w:rsidRDefault="001E749E" w:rsidP="00151C26">
      <w:pPr>
        <w:autoSpaceDE w:val="0"/>
        <w:autoSpaceDN w:val="0"/>
        <w:adjustRightInd w:val="0"/>
        <w:ind w:left="720" w:firstLine="720"/>
        <w:rPr>
          <w:rFonts w:ascii="Calibri" w:hAnsi="Calibri" w:cs="Tahoma"/>
          <w:b w:val="0"/>
          <w:sz w:val="22"/>
          <w:szCs w:val="22"/>
        </w:rPr>
      </w:pPr>
      <w:r w:rsidRPr="00151C26">
        <w:rPr>
          <w:rFonts w:ascii="Calibri" w:hAnsi="Calibri" w:cs="Tahoma"/>
          <w:b w:val="0"/>
          <w:sz w:val="22"/>
          <w:szCs w:val="22"/>
        </w:rPr>
        <w:t>Aktivitetsudvalg</w:t>
      </w:r>
    </w:p>
    <w:p w:rsidR="001E749E" w:rsidRPr="00151C26" w:rsidRDefault="001E749E" w:rsidP="00151C26">
      <w:pPr>
        <w:autoSpaceDE w:val="0"/>
        <w:autoSpaceDN w:val="0"/>
        <w:adjustRightInd w:val="0"/>
        <w:ind w:left="720" w:firstLine="720"/>
        <w:rPr>
          <w:rFonts w:ascii="Calibri" w:hAnsi="Calibri" w:cs="Tahoma"/>
          <w:b w:val="0"/>
          <w:sz w:val="22"/>
          <w:szCs w:val="22"/>
        </w:rPr>
      </w:pPr>
      <w:r w:rsidRPr="00151C26">
        <w:rPr>
          <w:rFonts w:ascii="Calibri" w:hAnsi="Calibri" w:cs="Tahoma"/>
          <w:b w:val="0"/>
          <w:sz w:val="22"/>
          <w:szCs w:val="22"/>
        </w:rPr>
        <w:t>Sponsorudvalg</w:t>
      </w:r>
    </w:p>
    <w:p w:rsidR="001E749E" w:rsidRPr="00151C26" w:rsidRDefault="001E749E" w:rsidP="00151C26">
      <w:pPr>
        <w:autoSpaceDE w:val="0"/>
        <w:autoSpaceDN w:val="0"/>
        <w:adjustRightInd w:val="0"/>
        <w:ind w:left="720" w:firstLine="720"/>
        <w:rPr>
          <w:rFonts w:ascii="Calibri" w:hAnsi="Calibri" w:cs="Tahoma"/>
          <w:b w:val="0"/>
          <w:sz w:val="22"/>
          <w:szCs w:val="22"/>
        </w:rPr>
      </w:pPr>
      <w:r w:rsidRPr="00151C26">
        <w:rPr>
          <w:rFonts w:ascii="Calibri" w:hAnsi="Calibri" w:cs="Tahoma"/>
          <w:b w:val="0"/>
          <w:sz w:val="22"/>
          <w:szCs w:val="22"/>
        </w:rPr>
        <w:t>Juniorudvalg.</w:t>
      </w:r>
    </w:p>
    <w:p w:rsidR="001E749E" w:rsidRPr="00151C26" w:rsidRDefault="001E749E" w:rsidP="00151C26">
      <w:pPr>
        <w:autoSpaceDE w:val="0"/>
        <w:autoSpaceDN w:val="0"/>
        <w:adjustRightInd w:val="0"/>
        <w:ind w:left="720" w:firstLine="720"/>
        <w:rPr>
          <w:rFonts w:ascii="Calibri" w:hAnsi="Calibri" w:cs="Tahoma"/>
          <w:b w:val="0"/>
          <w:sz w:val="22"/>
          <w:szCs w:val="22"/>
        </w:rPr>
      </w:pPr>
      <w:r w:rsidRPr="00151C26">
        <w:rPr>
          <w:rFonts w:ascii="Calibri" w:hAnsi="Calibri" w:cs="Tahoma"/>
          <w:b w:val="0"/>
          <w:sz w:val="22"/>
          <w:szCs w:val="22"/>
        </w:rPr>
        <w:t>Indstillingen til de enkelte udvalg skal så vidt muligt ske fra og af de medlemmer, der tilhører det</w:t>
      </w:r>
    </w:p>
    <w:p w:rsidR="001E749E" w:rsidRPr="00151C26" w:rsidRDefault="001E749E" w:rsidP="00151C26">
      <w:pPr>
        <w:autoSpaceDE w:val="0"/>
        <w:autoSpaceDN w:val="0"/>
        <w:adjustRightInd w:val="0"/>
        <w:ind w:left="1440"/>
        <w:rPr>
          <w:rFonts w:ascii="Calibri" w:hAnsi="Calibri" w:cs="Tahoma"/>
          <w:b w:val="0"/>
          <w:sz w:val="22"/>
          <w:szCs w:val="22"/>
        </w:rPr>
      </w:pPr>
      <w:r w:rsidRPr="00151C26">
        <w:rPr>
          <w:rFonts w:ascii="Calibri" w:hAnsi="Calibri" w:cs="Tahoma"/>
          <w:b w:val="0"/>
          <w:sz w:val="22"/>
          <w:szCs w:val="22"/>
        </w:rPr>
        <w:t>pågældende interesseområde.</w:t>
      </w:r>
    </w:p>
    <w:p w:rsidR="001E749E" w:rsidRPr="00151C26" w:rsidRDefault="001E749E" w:rsidP="00151C26">
      <w:pPr>
        <w:autoSpaceDE w:val="0"/>
        <w:autoSpaceDN w:val="0"/>
        <w:adjustRightInd w:val="0"/>
        <w:ind w:left="720" w:firstLine="720"/>
        <w:rPr>
          <w:rFonts w:ascii="Calibri" w:hAnsi="Calibri" w:cs="Tahoma"/>
          <w:b w:val="0"/>
          <w:sz w:val="22"/>
          <w:szCs w:val="22"/>
        </w:rPr>
      </w:pPr>
      <w:r w:rsidRPr="00151C26">
        <w:rPr>
          <w:rFonts w:ascii="Calibri" w:hAnsi="Calibri" w:cs="Tahoma"/>
          <w:b w:val="0"/>
          <w:sz w:val="22"/>
          <w:szCs w:val="22"/>
        </w:rPr>
        <w:t>I tilfælde af forfald supplerer det pågældende udvalg sig selv.</w:t>
      </w:r>
    </w:p>
    <w:p w:rsidR="001E749E" w:rsidRPr="00151C26" w:rsidRDefault="001E749E" w:rsidP="00151C26">
      <w:pPr>
        <w:autoSpaceDE w:val="0"/>
        <w:autoSpaceDN w:val="0"/>
        <w:adjustRightInd w:val="0"/>
        <w:ind w:left="720" w:firstLine="720"/>
        <w:rPr>
          <w:rFonts w:ascii="Calibri" w:hAnsi="Calibri" w:cs="Tahoma"/>
          <w:b w:val="0"/>
          <w:sz w:val="22"/>
          <w:szCs w:val="22"/>
        </w:rPr>
      </w:pPr>
      <w:r w:rsidRPr="00151C26">
        <w:rPr>
          <w:rFonts w:ascii="Calibri" w:hAnsi="Calibri" w:cs="Tahoma"/>
          <w:b w:val="0"/>
          <w:sz w:val="22"/>
          <w:szCs w:val="22"/>
        </w:rPr>
        <w:t>Samtlige udvalgsmedlemmer vælges for 1 år.</w:t>
      </w:r>
    </w:p>
    <w:p w:rsidR="001E749E" w:rsidRDefault="001E749E" w:rsidP="00151C26">
      <w:pPr>
        <w:autoSpaceDE w:val="0"/>
        <w:autoSpaceDN w:val="0"/>
        <w:adjustRightInd w:val="0"/>
        <w:ind w:left="720" w:firstLine="720"/>
        <w:rPr>
          <w:rFonts w:ascii="Calibri" w:hAnsi="Calibri" w:cs="Tahoma"/>
          <w:b w:val="0"/>
          <w:sz w:val="22"/>
          <w:szCs w:val="22"/>
        </w:rPr>
      </w:pPr>
      <w:r w:rsidRPr="00151C26">
        <w:rPr>
          <w:rFonts w:ascii="Calibri" w:hAnsi="Calibri" w:cs="Tahoma"/>
          <w:b w:val="0"/>
          <w:sz w:val="22"/>
          <w:szCs w:val="22"/>
        </w:rPr>
        <w:t>Genvalg kan finde sted.</w:t>
      </w:r>
    </w:p>
    <w:p w:rsidR="001E749E" w:rsidRDefault="001E749E" w:rsidP="00151C26">
      <w:pPr>
        <w:autoSpaceDE w:val="0"/>
        <w:autoSpaceDN w:val="0"/>
        <w:adjustRightInd w:val="0"/>
        <w:ind w:left="720" w:firstLine="720"/>
        <w:rPr>
          <w:rFonts w:ascii="Calibri" w:hAnsi="Calibri" w:cs="Tahoma"/>
          <w:b w:val="0"/>
          <w:sz w:val="22"/>
          <w:szCs w:val="22"/>
        </w:rPr>
      </w:pPr>
    </w:p>
    <w:p w:rsidR="001E749E" w:rsidRPr="007C0690" w:rsidRDefault="001E749E" w:rsidP="00151C26">
      <w:pPr>
        <w:autoSpaceDE w:val="0"/>
        <w:autoSpaceDN w:val="0"/>
        <w:adjustRightInd w:val="0"/>
        <w:ind w:left="2608" w:firstLine="1304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                       </w:t>
      </w:r>
      <w:r w:rsidRPr="007C0690">
        <w:rPr>
          <w:rFonts w:ascii="Calibri" w:hAnsi="Calibri" w:cs="Tahoma"/>
          <w:sz w:val="22"/>
          <w:szCs w:val="22"/>
        </w:rPr>
        <w:t>§ 7</w:t>
      </w:r>
    </w:p>
    <w:p w:rsidR="001E749E" w:rsidRDefault="001E749E" w:rsidP="00151C26">
      <w:pPr>
        <w:autoSpaceDE w:val="0"/>
        <w:autoSpaceDN w:val="0"/>
        <w:adjustRightInd w:val="0"/>
        <w:ind w:left="1440"/>
        <w:rPr>
          <w:rFonts w:ascii="Calibri" w:hAnsi="Calibri" w:cs="Tahoma"/>
          <w:b w:val="0"/>
          <w:sz w:val="22"/>
          <w:szCs w:val="22"/>
        </w:rPr>
      </w:pPr>
      <w:r w:rsidRPr="00151C26">
        <w:rPr>
          <w:rFonts w:ascii="Calibri" w:hAnsi="Calibri" w:cs="Tahoma"/>
          <w:b w:val="0"/>
          <w:sz w:val="22"/>
          <w:szCs w:val="22"/>
        </w:rPr>
        <w:t>Bestyrelsen sammentræder på forlangende af 1 bestyrelsesmedlem, herunder juniorrepræsentanten. Alle</w:t>
      </w:r>
      <w:r>
        <w:rPr>
          <w:rFonts w:ascii="Calibri" w:hAnsi="Calibri" w:cs="Tahoma"/>
          <w:b w:val="0"/>
          <w:sz w:val="22"/>
          <w:szCs w:val="22"/>
        </w:rPr>
        <w:t xml:space="preserve"> </w:t>
      </w:r>
      <w:r w:rsidRPr="00151C26">
        <w:rPr>
          <w:rFonts w:ascii="Calibri" w:hAnsi="Calibri" w:cs="Tahoma"/>
          <w:b w:val="0"/>
          <w:sz w:val="22"/>
          <w:szCs w:val="22"/>
        </w:rPr>
        <w:t>bestyrelsesbeslutninger træffes ved almindelig stemmeflertal. Ved stemmelighed er formandens stemme</w:t>
      </w:r>
      <w:r>
        <w:rPr>
          <w:rFonts w:ascii="Calibri" w:hAnsi="Calibri" w:cs="Tahoma"/>
          <w:b w:val="0"/>
          <w:sz w:val="22"/>
          <w:szCs w:val="22"/>
        </w:rPr>
        <w:t xml:space="preserve"> </w:t>
      </w:r>
      <w:r w:rsidRPr="00151C26">
        <w:rPr>
          <w:rFonts w:ascii="Calibri" w:hAnsi="Calibri" w:cs="Tahoma"/>
          <w:b w:val="0"/>
          <w:sz w:val="22"/>
          <w:szCs w:val="22"/>
        </w:rPr>
        <w:t>afgørende. Juniorrepræsentanten har alene stemmeret i sportslige anliggender. I tilfælde af tvivlsspørgsmål</w:t>
      </w:r>
      <w:r>
        <w:rPr>
          <w:rFonts w:ascii="Calibri" w:hAnsi="Calibri" w:cs="Tahoma"/>
          <w:b w:val="0"/>
          <w:sz w:val="22"/>
          <w:szCs w:val="22"/>
        </w:rPr>
        <w:t xml:space="preserve"> </w:t>
      </w:r>
      <w:r w:rsidRPr="00151C26">
        <w:rPr>
          <w:rFonts w:ascii="Calibri" w:hAnsi="Calibri" w:cs="Tahoma"/>
          <w:b w:val="0"/>
          <w:sz w:val="22"/>
          <w:szCs w:val="22"/>
        </w:rPr>
        <w:t>om en sag kan karakteriseres som sportslig anliggende, afgøres dette af bestyrelsen.</w:t>
      </w:r>
    </w:p>
    <w:p w:rsidR="001E749E" w:rsidRPr="00151C26" w:rsidRDefault="001E749E" w:rsidP="00151C26">
      <w:pPr>
        <w:autoSpaceDE w:val="0"/>
        <w:autoSpaceDN w:val="0"/>
        <w:adjustRightInd w:val="0"/>
        <w:ind w:left="1440" w:firstLine="30"/>
        <w:rPr>
          <w:rFonts w:ascii="Calibri" w:hAnsi="Calibri" w:cs="Tahoma"/>
          <w:b w:val="0"/>
          <w:sz w:val="22"/>
          <w:szCs w:val="22"/>
        </w:rPr>
      </w:pPr>
      <w:r w:rsidRPr="00151C26">
        <w:rPr>
          <w:rFonts w:ascii="Calibri" w:hAnsi="Calibri" w:cs="Tahoma"/>
          <w:b w:val="0"/>
          <w:sz w:val="22"/>
          <w:szCs w:val="22"/>
        </w:rPr>
        <w:t>Bestyrelsen er</w:t>
      </w:r>
      <w:r>
        <w:rPr>
          <w:rFonts w:ascii="Calibri" w:hAnsi="Calibri" w:cs="Tahoma"/>
          <w:b w:val="0"/>
          <w:sz w:val="22"/>
          <w:szCs w:val="22"/>
        </w:rPr>
        <w:t xml:space="preserve"> </w:t>
      </w:r>
      <w:r w:rsidRPr="00151C26">
        <w:rPr>
          <w:rFonts w:ascii="Calibri" w:hAnsi="Calibri" w:cs="Tahoma"/>
          <w:b w:val="0"/>
          <w:sz w:val="22"/>
          <w:szCs w:val="22"/>
        </w:rPr>
        <w:t>beslutningsdygtig, når mindst 3 stemmeberettigede medlemmer, heriblandt formanden eller næstformanden, deltager i beslutningen. Næstformanden træder ved formandens forfald i dennes sted. Sekretæren fører protokol over forhandlinger</w:t>
      </w:r>
      <w:r w:rsidRPr="00151C26">
        <w:rPr>
          <w:rFonts w:ascii="Calibri" w:hAnsi="Calibri" w:cs="Tahoma"/>
          <w:b w:val="0"/>
          <w:color w:val="FF0000"/>
          <w:sz w:val="22"/>
          <w:szCs w:val="22"/>
        </w:rPr>
        <w:t xml:space="preserve"> </w:t>
      </w:r>
      <w:r w:rsidRPr="00151C26">
        <w:rPr>
          <w:rFonts w:ascii="Calibri" w:hAnsi="Calibri" w:cs="Tahoma"/>
          <w:b w:val="0"/>
          <w:sz w:val="22"/>
          <w:szCs w:val="22"/>
        </w:rPr>
        <w:t>og beslutninger på bestyrelsesmøder. Protokollen fremlægges til godkendelse på nærmest følgende bestyrelsesmøde og underskrives af bestyrelsesmedlemmerne. Referat af bestyrelsesmøder lægges på klubbens hjemmeside inden for rimelig tid.</w:t>
      </w:r>
    </w:p>
    <w:p w:rsidR="001E749E" w:rsidRPr="00151C26" w:rsidRDefault="001E749E" w:rsidP="00151C26">
      <w:pPr>
        <w:autoSpaceDE w:val="0"/>
        <w:autoSpaceDN w:val="0"/>
        <w:adjustRightInd w:val="0"/>
        <w:ind w:left="720" w:firstLine="720"/>
        <w:rPr>
          <w:rFonts w:ascii="Calibri" w:hAnsi="Calibri" w:cs="Tahoma"/>
          <w:b w:val="0"/>
          <w:sz w:val="22"/>
          <w:szCs w:val="22"/>
        </w:rPr>
      </w:pPr>
    </w:p>
    <w:p w:rsidR="001E749E" w:rsidRPr="00151C26" w:rsidRDefault="001E749E" w:rsidP="00151C26">
      <w:pPr>
        <w:autoSpaceDE w:val="0"/>
        <w:autoSpaceDN w:val="0"/>
        <w:adjustRightInd w:val="0"/>
        <w:ind w:left="2608" w:firstLine="1304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                    </w:t>
      </w:r>
      <w:r w:rsidRPr="00151C26">
        <w:rPr>
          <w:rFonts w:ascii="Calibri" w:hAnsi="Calibri" w:cs="Tahoma"/>
          <w:sz w:val="22"/>
          <w:szCs w:val="22"/>
        </w:rPr>
        <w:t>§ 8</w:t>
      </w:r>
    </w:p>
    <w:p w:rsidR="001E749E" w:rsidRDefault="001E749E" w:rsidP="00513DD3">
      <w:pPr>
        <w:autoSpaceDE w:val="0"/>
        <w:autoSpaceDN w:val="0"/>
        <w:adjustRightInd w:val="0"/>
        <w:ind w:left="1440"/>
        <w:rPr>
          <w:rFonts w:ascii="Calibri" w:hAnsi="Calibri" w:cs="Tahoma"/>
          <w:b w:val="0"/>
          <w:sz w:val="22"/>
          <w:szCs w:val="22"/>
        </w:rPr>
      </w:pPr>
      <w:r>
        <w:rPr>
          <w:rFonts w:ascii="Calibri" w:hAnsi="Calibri" w:cs="Tahoma"/>
          <w:b w:val="0"/>
          <w:sz w:val="22"/>
          <w:szCs w:val="22"/>
        </w:rPr>
        <w:t>Be</w:t>
      </w:r>
      <w:r w:rsidRPr="00151C26">
        <w:rPr>
          <w:rFonts w:ascii="Calibri" w:hAnsi="Calibri" w:cs="Tahoma"/>
          <w:b w:val="0"/>
          <w:sz w:val="22"/>
          <w:szCs w:val="22"/>
        </w:rPr>
        <w:t>styrelsen disponerer over klubbens midler til klubbens formål og træffer alle bestemmelser vedrørende</w:t>
      </w:r>
      <w:r>
        <w:rPr>
          <w:rFonts w:ascii="Calibri" w:hAnsi="Calibri" w:cs="Tahoma"/>
          <w:b w:val="0"/>
          <w:sz w:val="22"/>
          <w:szCs w:val="22"/>
        </w:rPr>
        <w:t xml:space="preserve"> </w:t>
      </w:r>
      <w:r w:rsidRPr="00151C26">
        <w:rPr>
          <w:rFonts w:ascii="Calibri" w:hAnsi="Calibri" w:cs="Tahoma"/>
          <w:b w:val="0"/>
          <w:sz w:val="22"/>
          <w:szCs w:val="22"/>
        </w:rPr>
        <w:t>denne virksomhed. Klubbens regnskab afsluttes 31. december og skal herefter revideres såvel talmæssigt</w:t>
      </w:r>
      <w:r>
        <w:rPr>
          <w:rFonts w:ascii="Calibri" w:hAnsi="Calibri" w:cs="Tahoma"/>
          <w:b w:val="0"/>
          <w:sz w:val="22"/>
          <w:szCs w:val="22"/>
        </w:rPr>
        <w:t xml:space="preserve"> </w:t>
      </w:r>
      <w:r w:rsidRPr="00151C26">
        <w:rPr>
          <w:rFonts w:ascii="Calibri" w:hAnsi="Calibri" w:cs="Tahoma"/>
          <w:b w:val="0"/>
          <w:sz w:val="22"/>
          <w:szCs w:val="22"/>
        </w:rPr>
        <w:t>som kritisk af den valgte revisor, inden regnskabet forelægges den ordinære generalforsamling til</w:t>
      </w:r>
      <w:r>
        <w:rPr>
          <w:rFonts w:ascii="Calibri" w:hAnsi="Calibri" w:cs="Tahoma"/>
          <w:b w:val="0"/>
          <w:sz w:val="22"/>
          <w:szCs w:val="22"/>
        </w:rPr>
        <w:t xml:space="preserve"> </w:t>
      </w:r>
      <w:r w:rsidRPr="00151C26">
        <w:rPr>
          <w:rFonts w:ascii="Calibri" w:hAnsi="Calibri" w:cs="Tahoma"/>
          <w:b w:val="0"/>
          <w:sz w:val="22"/>
          <w:szCs w:val="22"/>
        </w:rPr>
        <w:t>godkendelse. Revisor og suppleant vælges på generalforsamlingen for 1 år ad gangen. Genvalg kan finde</w:t>
      </w:r>
      <w:r>
        <w:rPr>
          <w:rFonts w:ascii="Calibri" w:hAnsi="Calibri" w:cs="Tahoma"/>
          <w:b w:val="0"/>
          <w:sz w:val="22"/>
          <w:szCs w:val="22"/>
        </w:rPr>
        <w:t xml:space="preserve"> </w:t>
      </w:r>
      <w:r w:rsidRPr="00151C26">
        <w:rPr>
          <w:rFonts w:ascii="Calibri" w:hAnsi="Calibri" w:cs="Tahoma"/>
          <w:b w:val="0"/>
          <w:sz w:val="22"/>
          <w:szCs w:val="22"/>
        </w:rPr>
        <w:t xml:space="preserve">sted. </w:t>
      </w:r>
    </w:p>
    <w:p w:rsidR="001E749E" w:rsidRPr="00465BCB" w:rsidRDefault="001E749E" w:rsidP="00465BCB">
      <w:pPr>
        <w:autoSpaceDE w:val="0"/>
        <w:autoSpaceDN w:val="0"/>
        <w:adjustRightInd w:val="0"/>
        <w:ind w:left="1440"/>
        <w:rPr>
          <w:rFonts w:ascii="Calibri" w:hAnsi="Calibri" w:cs="Tahoma"/>
          <w:b w:val="0"/>
          <w:sz w:val="22"/>
          <w:szCs w:val="22"/>
        </w:rPr>
      </w:pPr>
      <w:r w:rsidRPr="00151C26">
        <w:rPr>
          <w:rFonts w:ascii="Calibri" w:hAnsi="Calibri" w:cs="Tahoma"/>
          <w:b w:val="0"/>
          <w:sz w:val="22"/>
          <w:szCs w:val="22"/>
        </w:rPr>
        <w:t>Klubbens medlemmer og dennes bestyrelse hæfter ikke for klubbens</w:t>
      </w:r>
      <w:r>
        <w:rPr>
          <w:rFonts w:ascii="Calibri" w:hAnsi="Calibri" w:cs="Tahoma"/>
          <w:b w:val="0"/>
          <w:sz w:val="22"/>
          <w:szCs w:val="22"/>
        </w:rPr>
        <w:t xml:space="preserve"> gæld eller andre forpligtelser.</w:t>
      </w:r>
    </w:p>
    <w:p w:rsidR="001E749E" w:rsidRPr="00151C26" w:rsidRDefault="001E749E">
      <w:pPr>
        <w:tabs>
          <w:tab w:val="left" w:pos="-720"/>
        </w:tabs>
        <w:jc w:val="center"/>
        <w:rPr>
          <w:rFonts w:ascii="Calibri" w:hAnsi="Calibri"/>
          <w:b w:val="0"/>
          <w:spacing w:val="-3"/>
          <w:sz w:val="22"/>
          <w:szCs w:val="22"/>
        </w:rPr>
      </w:pPr>
    </w:p>
    <w:p w:rsidR="001E749E" w:rsidRPr="003F30B8" w:rsidRDefault="001E749E">
      <w:pPr>
        <w:tabs>
          <w:tab w:val="left" w:pos="0"/>
          <w:tab w:val="left" w:pos="5103"/>
        </w:tabs>
        <w:ind w:left="-709" w:hanging="142"/>
        <w:jc w:val="center"/>
        <w:rPr>
          <w:rFonts w:ascii="Calibri" w:hAnsi="Calibri"/>
          <w:spacing w:val="-3"/>
          <w:sz w:val="22"/>
          <w:szCs w:val="22"/>
        </w:rPr>
      </w:pPr>
      <w:r w:rsidRPr="003F30B8">
        <w:rPr>
          <w:rFonts w:ascii="Calibri" w:hAnsi="Calibri"/>
          <w:spacing w:val="-3"/>
          <w:sz w:val="22"/>
          <w:szCs w:val="22"/>
        </w:rPr>
        <w:t xml:space="preserve">             </w:t>
      </w:r>
      <w:r>
        <w:rPr>
          <w:rFonts w:ascii="Calibri" w:hAnsi="Calibri"/>
          <w:spacing w:val="-3"/>
          <w:sz w:val="22"/>
          <w:szCs w:val="22"/>
        </w:rPr>
        <w:t xml:space="preserve">     </w:t>
      </w:r>
      <w:r w:rsidRPr="003F30B8">
        <w:rPr>
          <w:rFonts w:ascii="Calibri" w:hAnsi="Calibri"/>
          <w:spacing w:val="-3"/>
          <w:sz w:val="22"/>
          <w:szCs w:val="22"/>
        </w:rPr>
        <w:t xml:space="preserve">§ </w:t>
      </w:r>
      <w:r>
        <w:rPr>
          <w:rFonts w:ascii="Calibri" w:hAnsi="Calibri"/>
          <w:spacing w:val="-3"/>
          <w:sz w:val="22"/>
          <w:szCs w:val="22"/>
        </w:rPr>
        <w:t>9</w:t>
      </w:r>
      <w:r w:rsidRPr="003F30B8">
        <w:rPr>
          <w:rFonts w:ascii="Calibri" w:hAnsi="Calibri"/>
          <w:spacing w:val="-3"/>
          <w:sz w:val="22"/>
          <w:szCs w:val="22"/>
        </w:rPr>
        <w:t xml:space="preserve"> A.</w:t>
      </w:r>
    </w:p>
    <w:p w:rsidR="001E749E" w:rsidRDefault="001E749E">
      <w:pPr>
        <w:tabs>
          <w:tab w:val="left" w:pos="0"/>
          <w:tab w:val="left" w:pos="1418"/>
          <w:tab w:val="left" w:pos="5103"/>
        </w:tabs>
        <w:ind w:left="-709" w:firstLine="709"/>
        <w:jc w:val="both"/>
        <w:rPr>
          <w:rFonts w:ascii="Calibri" w:hAnsi="Calibri"/>
          <w:spacing w:val="-3"/>
          <w:sz w:val="22"/>
          <w:szCs w:val="22"/>
        </w:rPr>
      </w:pPr>
      <w:r w:rsidRPr="00435B42">
        <w:rPr>
          <w:rFonts w:ascii="Calibri" w:hAnsi="Calibri"/>
          <w:spacing w:val="-3"/>
          <w:sz w:val="22"/>
          <w:szCs w:val="22"/>
        </w:rPr>
        <w:t>Karantæne /</w:t>
      </w:r>
      <w:r w:rsidRPr="00435B42">
        <w:rPr>
          <w:rFonts w:ascii="Calibri" w:hAnsi="Calibri"/>
          <w:spacing w:val="-3"/>
          <w:sz w:val="22"/>
          <w:szCs w:val="22"/>
        </w:rPr>
        <w:tab/>
      </w:r>
      <w:r w:rsidRPr="00435B42">
        <w:rPr>
          <w:rFonts w:ascii="Calibri" w:hAnsi="Calibri"/>
          <w:b w:val="0"/>
          <w:spacing w:val="-3"/>
          <w:sz w:val="22"/>
          <w:szCs w:val="22"/>
        </w:rPr>
        <w:t>Bestyrelsen kan meddele karantæne af nærmere fastsat omfang, dog  max. 2</w:t>
      </w:r>
      <w:r w:rsidRPr="00435B42">
        <w:rPr>
          <w:rFonts w:ascii="Calibri" w:hAnsi="Calibri"/>
          <w:spacing w:val="-3"/>
          <w:sz w:val="22"/>
          <w:szCs w:val="22"/>
        </w:rPr>
        <w:t xml:space="preserve"> </w:t>
      </w:r>
      <w:r w:rsidRPr="00435B42">
        <w:rPr>
          <w:rFonts w:ascii="Calibri" w:hAnsi="Calibri"/>
          <w:b w:val="0"/>
          <w:spacing w:val="-3"/>
          <w:sz w:val="22"/>
          <w:szCs w:val="22"/>
        </w:rPr>
        <w:t>måneder, til et</w:t>
      </w:r>
    </w:p>
    <w:p w:rsidR="001E749E" w:rsidRPr="00513DD3" w:rsidRDefault="001E749E" w:rsidP="00435B42">
      <w:pPr>
        <w:tabs>
          <w:tab w:val="left" w:pos="0"/>
          <w:tab w:val="left" w:pos="1418"/>
          <w:tab w:val="left" w:pos="5103"/>
        </w:tabs>
        <w:ind w:left="1418" w:hanging="1418"/>
        <w:jc w:val="both"/>
        <w:rPr>
          <w:rFonts w:ascii="Calibri" w:hAnsi="Calibri"/>
          <w:b w:val="0"/>
          <w:sz w:val="22"/>
          <w:szCs w:val="22"/>
        </w:rPr>
      </w:pPr>
      <w:r w:rsidRPr="00435B42">
        <w:rPr>
          <w:rFonts w:ascii="Calibri" w:hAnsi="Calibri"/>
          <w:spacing w:val="-3"/>
          <w:sz w:val="22"/>
          <w:szCs w:val="22"/>
        </w:rPr>
        <w:t>udelukkelse</w:t>
      </w:r>
      <w:r w:rsidRPr="00513DD3">
        <w:rPr>
          <w:rFonts w:ascii="Calibri" w:hAnsi="Calibri"/>
          <w:b w:val="0"/>
          <w:spacing w:val="-3"/>
          <w:sz w:val="22"/>
          <w:szCs w:val="22"/>
        </w:rPr>
        <w:tab/>
        <w:t xml:space="preserve">medlem, der gør sig skyldig i usportslig optræden , eller på </w:t>
      </w:r>
      <w:r w:rsidRPr="00513DD3">
        <w:rPr>
          <w:rFonts w:ascii="Calibri" w:hAnsi="Calibri"/>
          <w:b w:val="0"/>
          <w:sz w:val="22"/>
          <w:szCs w:val="22"/>
        </w:rPr>
        <w:t>anden måde opfører sig til skade for klubben. For at denne beslutning skal være gyldig kræves, at mere end halvdelen af samtlige bestyrelsesmedlemmer stemmer for karantænen.</w:t>
      </w:r>
    </w:p>
    <w:p w:rsidR="001E749E" w:rsidRPr="00513DD3" w:rsidRDefault="001E749E">
      <w:pPr>
        <w:tabs>
          <w:tab w:val="left" w:pos="0"/>
          <w:tab w:val="left" w:pos="1418"/>
          <w:tab w:val="left" w:pos="5103"/>
        </w:tabs>
        <w:ind w:left="1418"/>
        <w:jc w:val="both"/>
        <w:rPr>
          <w:rFonts w:ascii="Calibri" w:hAnsi="Calibri"/>
          <w:b w:val="0"/>
          <w:spacing w:val="-3"/>
          <w:sz w:val="22"/>
          <w:szCs w:val="22"/>
        </w:rPr>
      </w:pPr>
      <w:r w:rsidRPr="00513DD3">
        <w:rPr>
          <w:rFonts w:ascii="Calibri" w:hAnsi="Calibri"/>
          <w:b w:val="0"/>
          <w:spacing w:val="-3"/>
          <w:sz w:val="22"/>
          <w:szCs w:val="22"/>
        </w:rPr>
        <w:t>Medlemmet skal have adgang til at udtale sig over for bestyrelsen, inden afstemning finder sted.</w:t>
      </w:r>
    </w:p>
    <w:p w:rsidR="001E749E" w:rsidRPr="00513DD3" w:rsidRDefault="001E749E">
      <w:pPr>
        <w:tabs>
          <w:tab w:val="left" w:pos="0"/>
          <w:tab w:val="left" w:pos="1418"/>
          <w:tab w:val="left" w:pos="5103"/>
        </w:tabs>
        <w:ind w:left="1418"/>
        <w:jc w:val="both"/>
        <w:rPr>
          <w:rFonts w:ascii="Calibri" w:hAnsi="Calibri"/>
          <w:b w:val="0"/>
          <w:spacing w:val="-3"/>
          <w:sz w:val="22"/>
          <w:szCs w:val="22"/>
        </w:rPr>
      </w:pPr>
      <w:r w:rsidRPr="00513DD3">
        <w:rPr>
          <w:rFonts w:ascii="Calibri" w:hAnsi="Calibri"/>
          <w:b w:val="0"/>
          <w:spacing w:val="-3"/>
          <w:sz w:val="22"/>
          <w:szCs w:val="22"/>
        </w:rPr>
        <w:t>Denne afgørelse kan indbringes for DRFs distriktets forretningsudvalg inden 8 dage.</w:t>
      </w:r>
    </w:p>
    <w:p w:rsidR="001E749E" w:rsidRPr="00513DD3" w:rsidRDefault="001E749E">
      <w:pPr>
        <w:tabs>
          <w:tab w:val="left" w:pos="0"/>
          <w:tab w:val="left" w:pos="1418"/>
          <w:tab w:val="left" w:pos="5103"/>
        </w:tabs>
        <w:ind w:left="1418"/>
        <w:jc w:val="both"/>
        <w:rPr>
          <w:rFonts w:ascii="Calibri" w:hAnsi="Calibri"/>
          <w:b w:val="0"/>
          <w:spacing w:val="-3"/>
          <w:sz w:val="22"/>
          <w:szCs w:val="22"/>
        </w:rPr>
      </w:pPr>
      <w:r w:rsidRPr="00513DD3">
        <w:rPr>
          <w:rFonts w:ascii="Calibri" w:hAnsi="Calibri"/>
          <w:b w:val="0"/>
          <w:spacing w:val="-3"/>
          <w:sz w:val="22"/>
          <w:szCs w:val="22"/>
        </w:rPr>
        <w:t>Forretningsudvalgets afgørelse er inappellabel. Et evt. forretningsudvalgsmedlem fra den pågældende klub er inhabil.</w:t>
      </w:r>
    </w:p>
    <w:p w:rsidR="001E749E" w:rsidRPr="00513DD3" w:rsidRDefault="001E749E">
      <w:pPr>
        <w:tabs>
          <w:tab w:val="left" w:pos="0"/>
          <w:tab w:val="left" w:pos="1418"/>
          <w:tab w:val="left" w:pos="5103"/>
        </w:tabs>
        <w:ind w:left="1418"/>
        <w:jc w:val="both"/>
        <w:rPr>
          <w:rFonts w:ascii="Calibri" w:hAnsi="Calibri"/>
          <w:b w:val="0"/>
          <w:spacing w:val="-3"/>
          <w:sz w:val="22"/>
          <w:szCs w:val="22"/>
        </w:rPr>
      </w:pPr>
    </w:p>
    <w:p w:rsidR="001E749E" w:rsidRPr="003F30B8" w:rsidRDefault="001E749E">
      <w:pPr>
        <w:tabs>
          <w:tab w:val="left" w:pos="0"/>
          <w:tab w:val="left" w:pos="1418"/>
          <w:tab w:val="left" w:pos="5103"/>
        </w:tabs>
        <w:ind w:left="1418"/>
        <w:jc w:val="both"/>
        <w:rPr>
          <w:rFonts w:ascii="Calibri" w:hAnsi="Calibri"/>
          <w:spacing w:val="-3"/>
          <w:sz w:val="22"/>
          <w:szCs w:val="22"/>
        </w:rPr>
      </w:pPr>
      <w:r w:rsidRPr="003F30B8">
        <w:rPr>
          <w:rFonts w:ascii="Calibri" w:hAnsi="Calibri"/>
          <w:spacing w:val="-3"/>
          <w:sz w:val="22"/>
          <w:szCs w:val="22"/>
        </w:rPr>
        <w:t xml:space="preserve">                                                </w:t>
      </w:r>
      <w:r>
        <w:rPr>
          <w:rFonts w:ascii="Calibri" w:hAnsi="Calibri"/>
          <w:spacing w:val="-3"/>
          <w:sz w:val="22"/>
          <w:szCs w:val="22"/>
        </w:rPr>
        <w:t xml:space="preserve">             </w:t>
      </w:r>
      <w:r w:rsidRPr="003F30B8">
        <w:rPr>
          <w:rFonts w:ascii="Calibri" w:hAnsi="Calibri"/>
          <w:spacing w:val="-3"/>
          <w:sz w:val="22"/>
          <w:szCs w:val="22"/>
        </w:rPr>
        <w:t xml:space="preserve">    </w:t>
      </w:r>
      <w:r>
        <w:rPr>
          <w:rFonts w:ascii="Calibri" w:hAnsi="Calibri"/>
          <w:spacing w:val="-3"/>
          <w:sz w:val="22"/>
          <w:szCs w:val="22"/>
        </w:rPr>
        <w:t xml:space="preserve">   </w:t>
      </w:r>
      <w:r w:rsidRPr="003F30B8">
        <w:rPr>
          <w:rFonts w:ascii="Calibri" w:hAnsi="Calibri"/>
          <w:spacing w:val="-3"/>
          <w:sz w:val="22"/>
          <w:szCs w:val="22"/>
        </w:rPr>
        <w:t xml:space="preserve">  § </w:t>
      </w:r>
      <w:r>
        <w:rPr>
          <w:rFonts w:ascii="Calibri" w:hAnsi="Calibri"/>
          <w:spacing w:val="-3"/>
          <w:sz w:val="22"/>
          <w:szCs w:val="22"/>
        </w:rPr>
        <w:t>9</w:t>
      </w:r>
      <w:r w:rsidRPr="003F30B8">
        <w:rPr>
          <w:rFonts w:ascii="Calibri" w:hAnsi="Calibri"/>
          <w:spacing w:val="-3"/>
          <w:sz w:val="22"/>
          <w:szCs w:val="22"/>
        </w:rPr>
        <w:t xml:space="preserve"> B.</w:t>
      </w:r>
    </w:p>
    <w:p w:rsidR="001E749E" w:rsidRPr="00513DD3" w:rsidRDefault="001E749E">
      <w:pPr>
        <w:tabs>
          <w:tab w:val="left" w:pos="0"/>
          <w:tab w:val="left" w:pos="1418"/>
          <w:tab w:val="left" w:pos="5103"/>
        </w:tabs>
        <w:ind w:left="1418"/>
        <w:jc w:val="both"/>
        <w:rPr>
          <w:rFonts w:ascii="Calibri" w:hAnsi="Calibri"/>
          <w:b w:val="0"/>
          <w:spacing w:val="-3"/>
          <w:sz w:val="22"/>
          <w:szCs w:val="22"/>
        </w:rPr>
      </w:pPr>
      <w:r w:rsidRPr="00513DD3">
        <w:rPr>
          <w:rFonts w:ascii="Calibri" w:hAnsi="Calibri"/>
          <w:b w:val="0"/>
          <w:spacing w:val="-3"/>
          <w:sz w:val="22"/>
          <w:szCs w:val="22"/>
        </w:rPr>
        <w:t>I særlige tilfælde kan bestyrelsen indstille til generalforsamlingen, at et medlem udelukkes fra klubben i et nærmere angivet tidsrum over 2 måneder. På general-</w:t>
      </w:r>
    </w:p>
    <w:p w:rsidR="001E749E" w:rsidRPr="00513DD3" w:rsidRDefault="001E749E">
      <w:pPr>
        <w:tabs>
          <w:tab w:val="left" w:pos="0"/>
          <w:tab w:val="left" w:pos="1418"/>
          <w:tab w:val="left" w:pos="5103"/>
        </w:tabs>
        <w:ind w:left="1418"/>
        <w:jc w:val="both"/>
        <w:rPr>
          <w:rFonts w:ascii="Calibri" w:hAnsi="Calibri"/>
          <w:b w:val="0"/>
          <w:spacing w:val="-3"/>
          <w:sz w:val="22"/>
          <w:szCs w:val="22"/>
        </w:rPr>
      </w:pPr>
      <w:r w:rsidRPr="00513DD3">
        <w:rPr>
          <w:rFonts w:ascii="Calibri" w:hAnsi="Calibri"/>
          <w:b w:val="0"/>
          <w:spacing w:val="-3"/>
          <w:sz w:val="22"/>
          <w:szCs w:val="22"/>
        </w:rPr>
        <w:t>forsamling afgøres sagen ved skriftlig afstemning, og for vedtagelsen kræves et flertal på 2/3 af de afgivne stemmer (blanke stemmer tæller som afgivne).</w:t>
      </w:r>
    </w:p>
    <w:p w:rsidR="001E749E" w:rsidRPr="00513DD3" w:rsidRDefault="001E749E">
      <w:pPr>
        <w:tabs>
          <w:tab w:val="left" w:pos="-720"/>
        </w:tabs>
        <w:ind w:left="1418"/>
        <w:jc w:val="both"/>
        <w:rPr>
          <w:rFonts w:ascii="Calibri" w:hAnsi="Calibri"/>
          <w:b w:val="0"/>
          <w:spacing w:val="-3"/>
          <w:sz w:val="22"/>
          <w:szCs w:val="22"/>
        </w:rPr>
      </w:pPr>
      <w:r w:rsidRPr="00513DD3">
        <w:rPr>
          <w:rFonts w:ascii="Calibri" w:hAnsi="Calibri"/>
          <w:b w:val="0"/>
          <w:spacing w:val="-3"/>
          <w:sz w:val="22"/>
          <w:szCs w:val="22"/>
        </w:rPr>
        <w:tab/>
        <w:t>Medlemmet har krav på at være til stede og forsvare sig. Generalforsamlingens bestemmelse om udelukkelse kan af medlemmet indbringes for Dansk Ride Forbunds Ordens- og Amatørudvalg</w:t>
      </w:r>
    </w:p>
    <w:p w:rsidR="001E749E" w:rsidRPr="00513DD3" w:rsidRDefault="001E749E">
      <w:pPr>
        <w:tabs>
          <w:tab w:val="left" w:pos="-720"/>
        </w:tabs>
        <w:ind w:left="1418"/>
        <w:jc w:val="both"/>
        <w:rPr>
          <w:rFonts w:ascii="Calibri" w:hAnsi="Calibri"/>
          <w:b w:val="0"/>
          <w:spacing w:val="-3"/>
          <w:sz w:val="22"/>
          <w:szCs w:val="22"/>
        </w:rPr>
      </w:pPr>
      <w:r w:rsidRPr="00513DD3">
        <w:rPr>
          <w:rFonts w:ascii="Calibri" w:hAnsi="Calibri"/>
          <w:b w:val="0"/>
          <w:spacing w:val="-3"/>
          <w:sz w:val="22"/>
          <w:szCs w:val="22"/>
        </w:rPr>
        <w:t>inden 4 uger.</w:t>
      </w:r>
    </w:p>
    <w:p w:rsidR="001E749E" w:rsidRPr="003F30B8" w:rsidRDefault="001E749E">
      <w:pPr>
        <w:tabs>
          <w:tab w:val="left" w:pos="-720"/>
        </w:tabs>
        <w:ind w:left="1418"/>
        <w:jc w:val="both"/>
        <w:rPr>
          <w:rFonts w:ascii="Calibri" w:hAnsi="Calibri"/>
          <w:spacing w:val="-3"/>
          <w:sz w:val="22"/>
          <w:szCs w:val="22"/>
        </w:rPr>
      </w:pPr>
    </w:p>
    <w:p w:rsidR="001E749E" w:rsidRPr="003F30B8" w:rsidRDefault="001E749E">
      <w:pPr>
        <w:tabs>
          <w:tab w:val="left" w:pos="-720"/>
        </w:tabs>
        <w:jc w:val="center"/>
        <w:rPr>
          <w:rFonts w:ascii="Calibri" w:hAnsi="Calibri"/>
          <w:spacing w:val="-3"/>
          <w:sz w:val="22"/>
          <w:szCs w:val="22"/>
        </w:rPr>
      </w:pPr>
      <w:r>
        <w:rPr>
          <w:rFonts w:ascii="Calibri" w:hAnsi="Calibri"/>
          <w:spacing w:val="-3"/>
          <w:sz w:val="22"/>
          <w:szCs w:val="22"/>
        </w:rPr>
        <w:t xml:space="preserve">    </w:t>
      </w:r>
      <w:r w:rsidRPr="003F30B8">
        <w:rPr>
          <w:rFonts w:ascii="Calibri" w:hAnsi="Calibri"/>
          <w:spacing w:val="-3"/>
          <w:sz w:val="22"/>
          <w:szCs w:val="22"/>
        </w:rPr>
        <w:t xml:space="preserve">§ </w:t>
      </w:r>
      <w:r>
        <w:rPr>
          <w:rFonts w:ascii="Calibri" w:hAnsi="Calibri"/>
          <w:spacing w:val="-3"/>
          <w:sz w:val="22"/>
          <w:szCs w:val="22"/>
        </w:rPr>
        <w:t>9</w:t>
      </w:r>
      <w:r w:rsidRPr="003F30B8">
        <w:rPr>
          <w:rFonts w:ascii="Calibri" w:hAnsi="Calibri"/>
          <w:spacing w:val="-3"/>
          <w:sz w:val="22"/>
          <w:szCs w:val="22"/>
        </w:rPr>
        <w:t>C.</w:t>
      </w:r>
    </w:p>
    <w:p w:rsidR="001E749E" w:rsidRPr="00513DD3" w:rsidRDefault="001E749E" w:rsidP="00435B42">
      <w:pPr>
        <w:tabs>
          <w:tab w:val="left" w:pos="-720"/>
        </w:tabs>
        <w:ind w:left="1440"/>
        <w:jc w:val="both"/>
        <w:rPr>
          <w:rFonts w:ascii="Calibri" w:hAnsi="Calibri"/>
          <w:b w:val="0"/>
          <w:spacing w:val="-3"/>
          <w:sz w:val="22"/>
          <w:szCs w:val="22"/>
        </w:rPr>
      </w:pPr>
      <w:r w:rsidRPr="00513DD3">
        <w:rPr>
          <w:rFonts w:ascii="Calibri" w:hAnsi="Calibri"/>
          <w:b w:val="0"/>
          <w:spacing w:val="-3"/>
          <w:sz w:val="22"/>
          <w:szCs w:val="22"/>
        </w:rPr>
        <w:t xml:space="preserve">I det af §9B omhandlende tilfælde kan generalforsamlingen ligeledes ved </w:t>
      </w:r>
      <w:r>
        <w:rPr>
          <w:rFonts w:ascii="Calibri" w:hAnsi="Calibri"/>
          <w:b w:val="0"/>
          <w:spacing w:val="-3"/>
          <w:sz w:val="22"/>
          <w:szCs w:val="22"/>
        </w:rPr>
        <w:t>s</w:t>
      </w:r>
      <w:r w:rsidRPr="00513DD3">
        <w:rPr>
          <w:rFonts w:ascii="Calibri" w:hAnsi="Calibri"/>
          <w:b w:val="0"/>
          <w:spacing w:val="-3"/>
          <w:sz w:val="22"/>
          <w:szCs w:val="22"/>
        </w:rPr>
        <w:t>kriftlig afstemning, og med et flertal på 2/3 af de afgivne stemmer, afgøre, at sagen via hovedbestyrelsen indbringes for Dansk Ride Forbunds Ordens- og Amatørudvalg til afgørelse af, om der tillige skal ske udelukkelse fra andre rideklubber eller evt. indstilles til Danmarks Idræts-Forbund, at vedkommende udelukkes fra andre specialforbund under Danmarks Idræts-Forbund (eksklusion).</w:t>
      </w:r>
    </w:p>
    <w:p w:rsidR="001E749E" w:rsidRPr="003F30B8" w:rsidRDefault="001E749E">
      <w:pPr>
        <w:tabs>
          <w:tab w:val="left" w:pos="-720"/>
        </w:tabs>
        <w:ind w:left="1440"/>
        <w:jc w:val="both"/>
        <w:rPr>
          <w:rFonts w:ascii="Calibri" w:hAnsi="Calibri"/>
          <w:b w:val="0"/>
          <w:spacing w:val="-3"/>
          <w:sz w:val="22"/>
          <w:szCs w:val="22"/>
        </w:rPr>
      </w:pPr>
      <w:r w:rsidRPr="003F30B8">
        <w:rPr>
          <w:rFonts w:ascii="Calibri" w:hAnsi="Calibri"/>
          <w:b w:val="0"/>
          <w:spacing w:val="-3"/>
          <w:sz w:val="22"/>
          <w:szCs w:val="22"/>
        </w:rPr>
        <w:t>Der betales fuldt kontingent i karantæne-perioden og medlemmet må ikke deltage i klubbens aktiviteter. Karantænen kan medføre bortvisning fra klubbens områder.</w:t>
      </w:r>
    </w:p>
    <w:p w:rsidR="001E749E" w:rsidRPr="003F30B8" w:rsidRDefault="001E749E">
      <w:pPr>
        <w:tabs>
          <w:tab w:val="left" w:pos="-720"/>
        </w:tabs>
        <w:ind w:left="1440"/>
        <w:jc w:val="both"/>
        <w:rPr>
          <w:rFonts w:ascii="Calibri" w:hAnsi="Calibri"/>
          <w:b w:val="0"/>
          <w:spacing w:val="-3"/>
          <w:sz w:val="22"/>
          <w:szCs w:val="22"/>
        </w:rPr>
      </w:pPr>
      <w:r w:rsidRPr="003F30B8">
        <w:rPr>
          <w:rFonts w:ascii="Calibri" w:hAnsi="Calibri"/>
          <w:b w:val="0"/>
          <w:spacing w:val="-3"/>
          <w:sz w:val="22"/>
          <w:szCs w:val="22"/>
        </w:rPr>
        <w:t xml:space="preserve">For § </w:t>
      </w:r>
      <w:r>
        <w:rPr>
          <w:rFonts w:ascii="Calibri" w:hAnsi="Calibri"/>
          <w:b w:val="0"/>
          <w:spacing w:val="-3"/>
          <w:sz w:val="22"/>
          <w:szCs w:val="22"/>
        </w:rPr>
        <w:t>9</w:t>
      </w:r>
      <w:r w:rsidRPr="003F30B8">
        <w:rPr>
          <w:rFonts w:ascii="Calibri" w:hAnsi="Calibri"/>
          <w:b w:val="0"/>
          <w:spacing w:val="-3"/>
          <w:sz w:val="22"/>
          <w:szCs w:val="22"/>
        </w:rPr>
        <w:t xml:space="preserve">B og </w:t>
      </w:r>
      <w:r>
        <w:rPr>
          <w:rFonts w:ascii="Calibri" w:hAnsi="Calibri"/>
          <w:b w:val="0"/>
          <w:spacing w:val="-3"/>
          <w:sz w:val="22"/>
          <w:szCs w:val="22"/>
        </w:rPr>
        <w:t>9</w:t>
      </w:r>
      <w:r w:rsidRPr="003F30B8">
        <w:rPr>
          <w:rFonts w:ascii="Calibri" w:hAnsi="Calibri"/>
          <w:b w:val="0"/>
          <w:spacing w:val="-3"/>
          <w:sz w:val="22"/>
          <w:szCs w:val="22"/>
        </w:rPr>
        <w:t>C gælder, at kontingent for indeværende periode skal betales.</w:t>
      </w:r>
    </w:p>
    <w:p w:rsidR="001E749E" w:rsidRPr="003F30B8" w:rsidRDefault="001E749E">
      <w:pPr>
        <w:tabs>
          <w:tab w:val="left" w:pos="-720"/>
        </w:tabs>
        <w:ind w:left="1440"/>
        <w:jc w:val="both"/>
        <w:rPr>
          <w:rFonts w:ascii="Calibri" w:hAnsi="Calibri"/>
          <w:b w:val="0"/>
          <w:spacing w:val="-3"/>
          <w:sz w:val="22"/>
          <w:szCs w:val="22"/>
        </w:rPr>
      </w:pPr>
    </w:p>
    <w:p w:rsidR="001E749E" w:rsidRPr="003F30B8" w:rsidRDefault="001E749E">
      <w:pPr>
        <w:tabs>
          <w:tab w:val="left" w:pos="-720"/>
          <w:tab w:val="left" w:pos="5103"/>
        </w:tabs>
        <w:ind w:left="1440"/>
        <w:jc w:val="both"/>
        <w:rPr>
          <w:rFonts w:ascii="Calibri" w:hAnsi="Calibri"/>
          <w:spacing w:val="-3"/>
          <w:sz w:val="22"/>
          <w:szCs w:val="22"/>
        </w:rPr>
      </w:pPr>
      <w:r w:rsidRPr="003F30B8">
        <w:rPr>
          <w:rFonts w:ascii="Calibri" w:hAnsi="Calibri"/>
          <w:spacing w:val="-3"/>
          <w:sz w:val="22"/>
          <w:szCs w:val="22"/>
        </w:rPr>
        <w:t xml:space="preserve">                                                   </w:t>
      </w:r>
      <w:r>
        <w:rPr>
          <w:rFonts w:ascii="Calibri" w:hAnsi="Calibri"/>
          <w:spacing w:val="-3"/>
          <w:sz w:val="22"/>
          <w:szCs w:val="22"/>
        </w:rPr>
        <w:t xml:space="preserve">             </w:t>
      </w:r>
      <w:r w:rsidRPr="003F30B8">
        <w:rPr>
          <w:rFonts w:ascii="Calibri" w:hAnsi="Calibri"/>
          <w:spacing w:val="-3"/>
          <w:sz w:val="22"/>
          <w:szCs w:val="22"/>
        </w:rPr>
        <w:t xml:space="preserve">     § </w:t>
      </w:r>
      <w:r>
        <w:rPr>
          <w:rFonts w:ascii="Calibri" w:hAnsi="Calibri"/>
          <w:spacing w:val="-3"/>
          <w:sz w:val="22"/>
          <w:szCs w:val="22"/>
        </w:rPr>
        <w:t>10</w:t>
      </w:r>
      <w:r w:rsidRPr="003F30B8">
        <w:rPr>
          <w:rFonts w:ascii="Calibri" w:hAnsi="Calibri"/>
          <w:spacing w:val="-3"/>
          <w:sz w:val="22"/>
          <w:szCs w:val="22"/>
        </w:rPr>
        <w:t>.</w:t>
      </w:r>
    </w:p>
    <w:p w:rsidR="001E749E" w:rsidRPr="00E30FD4" w:rsidRDefault="001E749E" w:rsidP="007576D9">
      <w:pPr>
        <w:autoSpaceDE w:val="0"/>
        <w:autoSpaceDN w:val="0"/>
        <w:adjustRightInd w:val="0"/>
        <w:ind w:left="1440" w:hanging="1440"/>
        <w:rPr>
          <w:rFonts w:ascii="Calibri" w:hAnsi="Calibri" w:cs="Tahoma"/>
          <w:b w:val="0"/>
          <w:sz w:val="22"/>
          <w:szCs w:val="22"/>
        </w:rPr>
      </w:pPr>
      <w:r w:rsidRPr="007576D9">
        <w:rPr>
          <w:rFonts w:ascii="Calibri" w:hAnsi="Calibri" w:cs="Tahoma"/>
          <w:sz w:val="22"/>
          <w:szCs w:val="22"/>
        </w:rPr>
        <w:t>Opløsning</w:t>
      </w:r>
      <w:r>
        <w:rPr>
          <w:rFonts w:ascii="Calibri" w:hAnsi="Calibri" w:cs="Tahoma"/>
          <w:b w:val="0"/>
          <w:sz w:val="22"/>
          <w:szCs w:val="22"/>
        </w:rPr>
        <w:tab/>
      </w:r>
      <w:r w:rsidRPr="00E30FD4">
        <w:rPr>
          <w:rFonts w:ascii="Calibri" w:hAnsi="Calibri" w:cs="Tahoma"/>
          <w:b w:val="0"/>
          <w:sz w:val="22"/>
          <w:szCs w:val="22"/>
        </w:rPr>
        <w:t>Beslutning om klubbens opløsning skal træffes af to generalforsamlinger, hvoraf den ene skal være ordinær.</w:t>
      </w:r>
    </w:p>
    <w:p w:rsidR="001E749E" w:rsidRPr="00E30FD4" w:rsidRDefault="001E749E" w:rsidP="00E30FD4">
      <w:pPr>
        <w:autoSpaceDE w:val="0"/>
        <w:autoSpaceDN w:val="0"/>
        <w:adjustRightInd w:val="0"/>
        <w:ind w:left="1440"/>
        <w:rPr>
          <w:rFonts w:ascii="Calibri" w:hAnsi="Calibri" w:cs="Tahoma"/>
          <w:b w:val="0"/>
          <w:color w:val="FF0000"/>
          <w:sz w:val="22"/>
          <w:szCs w:val="22"/>
        </w:rPr>
      </w:pPr>
      <w:r w:rsidRPr="00E30FD4">
        <w:rPr>
          <w:rFonts w:ascii="Calibri" w:hAnsi="Calibri" w:cs="Tahoma"/>
          <w:b w:val="0"/>
          <w:sz w:val="22"/>
          <w:szCs w:val="22"/>
        </w:rPr>
        <w:t>Der skal være mindst 14 dage mellem generalforsamlingerne. Herudover skal ¾ af de afgivne stemmer ved</w:t>
      </w:r>
      <w:r>
        <w:rPr>
          <w:rFonts w:ascii="Calibri" w:hAnsi="Calibri" w:cs="Tahoma"/>
          <w:b w:val="0"/>
          <w:sz w:val="22"/>
          <w:szCs w:val="22"/>
        </w:rPr>
        <w:t xml:space="preserve"> </w:t>
      </w:r>
      <w:r w:rsidRPr="00E30FD4">
        <w:rPr>
          <w:rFonts w:ascii="Calibri" w:hAnsi="Calibri" w:cs="Tahoma"/>
          <w:b w:val="0"/>
          <w:sz w:val="22"/>
          <w:szCs w:val="22"/>
        </w:rPr>
        <w:t>den første generalforsamling være FOR klubbens opløsning. Når generalforsamlingen har besluttet klubbens</w:t>
      </w:r>
      <w:r>
        <w:rPr>
          <w:rFonts w:ascii="Calibri" w:hAnsi="Calibri" w:cs="Tahoma"/>
          <w:b w:val="0"/>
          <w:sz w:val="22"/>
          <w:szCs w:val="22"/>
        </w:rPr>
        <w:t xml:space="preserve"> </w:t>
      </w:r>
      <w:r w:rsidRPr="00E30FD4">
        <w:rPr>
          <w:rFonts w:ascii="Calibri" w:hAnsi="Calibri" w:cs="Tahoma"/>
          <w:b w:val="0"/>
          <w:sz w:val="22"/>
          <w:szCs w:val="22"/>
        </w:rPr>
        <w:t>opløsning, træffer generalforsamlingen beslutning om afvikling af klubbens aktiver, der skal tilfalde Dansk Rideforbunds (DRF) Distrikt 1.</w:t>
      </w:r>
    </w:p>
    <w:p w:rsidR="001E749E" w:rsidRPr="003F30B8" w:rsidRDefault="001E749E">
      <w:pPr>
        <w:pStyle w:val="BodyTextIndent3"/>
        <w:ind w:left="1410" w:hanging="1410"/>
        <w:jc w:val="both"/>
        <w:rPr>
          <w:rFonts w:ascii="Calibri" w:hAnsi="Calibri"/>
          <w:sz w:val="22"/>
          <w:szCs w:val="22"/>
        </w:rPr>
      </w:pPr>
      <w:r w:rsidRPr="003F30B8">
        <w:rPr>
          <w:rFonts w:ascii="Calibri" w:hAnsi="Calibri"/>
          <w:sz w:val="22"/>
          <w:szCs w:val="22"/>
        </w:rPr>
        <w:tab/>
      </w:r>
    </w:p>
    <w:p w:rsidR="001E749E" w:rsidRDefault="001E749E">
      <w:pPr>
        <w:pStyle w:val="BodyTextIndent3"/>
        <w:ind w:left="0"/>
        <w:jc w:val="center"/>
        <w:rPr>
          <w:rFonts w:ascii="Calibri" w:hAnsi="Calibri"/>
          <w:b/>
          <w:sz w:val="22"/>
          <w:szCs w:val="22"/>
        </w:rPr>
      </w:pPr>
      <w:r w:rsidRPr="003F30B8">
        <w:rPr>
          <w:rFonts w:ascii="Calibri" w:hAnsi="Calibri"/>
          <w:b/>
          <w:sz w:val="22"/>
          <w:szCs w:val="22"/>
        </w:rPr>
        <w:t>§ 11.</w:t>
      </w:r>
    </w:p>
    <w:p w:rsidR="001E749E" w:rsidRPr="00E30FD4" w:rsidRDefault="001E749E" w:rsidP="00E30FD4">
      <w:pPr>
        <w:autoSpaceDE w:val="0"/>
        <w:autoSpaceDN w:val="0"/>
        <w:adjustRightInd w:val="0"/>
        <w:ind w:left="1440"/>
        <w:rPr>
          <w:rFonts w:ascii="Calibri" w:hAnsi="Calibri" w:cs="Tahoma"/>
          <w:b w:val="0"/>
          <w:sz w:val="22"/>
          <w:szCs w:val="22"/>
        </w:rPr>
      </w:pPr>
      <w:r w:rsidRPr="00E30FD4">
        <w:rPr>
          <w:rFonts w:ascii="Calibri" w:hAnsi="Calibri" w:cs="Tahoma"/>
          <w:b w:val="0"/>
          <w:sz w:val="22"/>
          <w:szCs w:val="22"/>
        </w:rPr>
        <w:t xml:space="preserve">Nærværende </w:t>
      </w:r>
      <w:r>
        <w:rPr>
          <w:rFonts w:ascii="Calibri" w:hAnsi="Calibri" w:cs="Tahoma"/>
          <w:b w:val="0"/>
          <w:sz w:val="22"/>
          <w:szCs w:val="22"/>
        </w:rPr>
        <w:t>vedtægter</w:t>
      </w:r>
      <w:r w:rsidRPr="00E30FD4">
        <w:rPr>
          <w:rFonts w:ascii="Calibri" w:hAnsi="Calibri" w:cs="Tahoma"/>
          <w:b w:val="0"/>
          <w:sz w:val="22"/>
          <w:szCs w:val="22"/>
        </w:rPr>
        <w:t xml:space="preserve"> blev vedtaget på generalforsamlingen den 28. juli 1989. Revideret på ekstraordinær</w:t>
      </w:r>
      <w:r>
        <w:rPr>
          <w:rFonts w:ascii="Calibri" w:hAnsi="Calibri" w:cs="Tahoma"/>
          <w:b w:val="0"/>
          <w:sz w:val="22"/>
          <w:szCs w:val="22"/>
        </w:rPr>
        <w:t xml:space="preserve"> </w:t>
      </w:r>
      <w:r w:rsidRPr="00E30FD4">
        <w:rPr>
          <w:rFonts w:ascii="Calibri" w:hAnsi="Calibri" w:cs="Tahoma"/>
          <w:b w:val="0"/>
          <w:sz w:val="22"/>
          <w:szCs w:val="22"/>
        </w:rPr>
        <w:t>generalforsamling den 7. juli 1994. Revideret på ordinær generalforsamling den 20. marts 2001. Revideret</w:t>
      </w:r>
      <w:r>
        <w:rPr>
          <w:rFonts w:ascii="Calibri" w:hAnsi="Calibri" w:cs="Tahoma"/>
          <w:b w:val="0"/>
          <w:sz w:val="22"/>
          <w:szCs w:val="22"/>
        </w:rPr>
        <w:t xml:space="preserve"> </w:t>
      </w:r>
      <w:r w:rsidRPr="00E30FD4">
        <w:rPr>
          <w:rFonts w:ascii="Calibri" w:hAnsi="Calibri" w:cs="Tahoma"/>
          <w:b w:val="0"/>
          <w:sz w:val="22"/>
          <w:szCs w:val="22"/>
        </w:rPr>
        <w:t>på ordinær generalforsamling den 17. marts 2005. Revideret på ordinær generalforsamling den 27. marts</w:t>
      </w:r>
      <w:r>
        <w:rPr>
          <w:rFonts w:ascii="Calibri" w:hAnsi="Calibri" w:cs="Tahoma"/>
          <w:b w:val="0"/>
          <w:sz w:val="22"/>
          <w:szCs w:val="22"/>
        </w:rPr>
        <w:t xml:space="preserve"> </w:t>
      </w:r>
      <w:r w:rsidRPr="00E30FD4">
        <w:rPr>
          <w:rFonts w:ascii="Calibri" w:hAnsi="Calibri" w:cs="Tahoma"/>
          <w:b w:val="0"/>
          <w:sz w:val="22"/>
          <w:szCs w:val="22"/>
        </w:rPr>
        <w:t>2008. Revideret på generalforsamlingen den 24. marts 2011. Revideret på ordinær generalforsamling den 27.marts 2012. Revideret på ordinær generalforsamling den 28</w:t>
      </w:r>
      <w:r>
        <w:rPr>
          <w:rFonts w:ascii="Calibri" w:hAnsi="Calibri" w:cs="Tahoma"/>
          <w:b w:val="0"/>
          <w:sz w:val="22"/>
          <w:szCs w:val="22"/>
        </w:rPr>
        <w:t>.</w:t>
      </w:r>
      <w:r w:rsidRPr="00E30FD4">
        <w:rPr>
          <w:rFonts w:ascii="Calibri" w:hAnsi="Calibri" w:cs="Tahoma"/>
          <w:b w:val="0"/>
          <w:sz w:val="22"/>
          <w:szCs w:val="22"/>
        </w:rPr>
        <w:t xml:space="preserve"> februar 2013.</w:t>
      </w:r>
      <w:r>
        <w:rPr>
          <w:rFonts w:ascii="Calibri" w:hAnsi="Calibri" w:cs="Tahoma"/>
          <w:b w:val="0"/>
          <w:sz w:val="22"/>
          <w:szCs w:val="22"/>
        </w:rPr>
        <w:t xml:space="preserve"> Revideret på ordinær generalforsamling den 21.april 2016</w:t>
      </w:r>
    </w:p>
    <w:p w:rsidR="001E749E" w:rsidRPr="003F30B8" w:rsidRDefault="001E749E">
      <w:pPr>
        <w:pStyle w:val="BodyTextIndent3"/>
        <w:ind w:left="0"/>
        <w:jc w:val="center"/>
        <w:rPr>
          <w:rFonts w:ascii="Calibri" w:hAnsi="Calibri"/>
          <w:b/>
          <w:sz w:val="22"/>
          <w:szCs w:val="22"/>
        </w:rPr>
      </w:pPr>
    </w:p>
    <w:p w:rsidR="001E749E" w:rsidRPr="003F30B8" w:rsidRDefault="001E749E">
      <w:pPr>
        <w:pStyle w:val="BodyTextIndent3"/>
        <w:ind w:left="1410" w:hanging="1410"/>
        <w:jc w:val="both"/>
        <w:rPr>
          <w:rFonts w:ascii="Calibri" w:hAnsi="Calibri"/>
          <w:sz w:val="22"/>
          <w:szCs w:val="22"/>
        </w:rPr>
      </w:pPr>
    </w:p>
    <w:p w:rsidR="001E749E" w:rsidRPr="003F30B8" w:rsidRDefault="001E749E">
      <w:pPr>
        <w:pStyle w:val="BodyTextIndent3"/>
        <w:ind w:left="1410" w:hanging="1410"/>
        <w:rPr>
          <w:rFonts w:ascii="Calibri" w:hAnsi="Calibri"/>
          <w:sz w:val="22"/>
          <w:szCs w:val="22"/>
        </w:rPr>
      </w:pPr>
    </w:p>
    <w:p w:rsidR="001E749E" w:rsidRPr="003F30B8" w:rsidRDefault="001E749E">
      <w:pPr>
        <w:pStyle w:val="BodyTextIndent3"/>
        <w:ind w:left="1410" w:hanging="1410"/>
        <w:rPr>
          <w:rFonts w:ascii="Calibri" w:hAnsi="Calibri"/>
          <w:sz w:val="22"/>
          <w:szCs w:val="22"/>
        </w:rPr>
      </w:pPr>
    </w:p>
    <w:p w:rsidR="001E749E" w:rsidRPr="003F30B8" w:rsidRDefault="001E749E">
      <w:pPr>
        <w:pStyle w:val="BodyTextIndent3"/>
        <w:ind w:left="1410" w:hanging="1410"/>
        <w:rPr>
          <w:rFonts w:ascii="Calibri" w:hAnsi="Calibri"/>
          <w:sz w:val="22"/>
          <w:szCs w:val="22"/>
        </w:rPr>
      </w:pPr>
    </w:p>
    <w:p w:rsidR="001E749E" w:rsidRPr="003F30B8" w:rsidRDefault="001E749E" w:rsidP="007576D9">
      <w:pPr>
        <w:pStyle w:val="BodyTextIndent3"/>
        <w:tabs>
          <w:tab w:val="clear" w:pos="1418"/>
          <w:tab w:val="left" w:pos="0"/>
        </w:tabs>
        <w:ind w:left="0" w:hanging="843"/>
        <w:rPr>
          <w:rFonts w:ascii="Calibri" w:hAnsi="Calibri"/>
          <w:sz w:val="22"/>
          <w:szCs w:val="22"/>
        </w:rPr>
      </w:pPr>
      <w:r w:rsidRPr="003F30B8">
        <w:rPr>
          <w:rFonts w:ascii="Calibri" w:hAnsi="Calibri"/>
          <w:sz w:val="22"/>
          <w:szCs w:val="22"/>
        </w:rPr>
        <w:tab/>
      </w:r>
    </w:p>
    <w:p w:rsidR="001E749E" w:rsidRPr="003F30B8" w:rsidRDefault="001E749E" w:rsidP="007576D9">
      <w:pPr>
        <w:pStyle w:val="BodyTextIndent3"/>
        <w:tabs>
          <w:tab w:val="clear" w:pos="1418"/>
          <w:tab w:val="left" w:pos="0"/>
        </w:tabs>
        <w:ind w:left="0" w:hanging="843"/>
        <w:rPr>
          <w:rFonts w:ascii="Calibri" w:hAnsi="Calibri"/>
          <w:b/>
          <w:sz w:val="22"/>
          <w:szCs w:val="22"/>
        </w:rPr>
      </w:pPr>
      <w:r w:rsidRPr="003F30B8">
        <w:rPr>
          <w:rFonts w:ascii="Calibri" w:hAnsi="Calibri"/>
          <w:sz w:val="22"/>
          <w:szCs w:val="22"/>
        </w:rPr>
        <w:tab/>
      </w:r>
      <w:r w:rsidRPr="003F30B8">
        <w:rPr>
          <w:rFonts w:ascii="Calibri" w:hAnsi="Calibri"/>
          <w:sz w:val="22"/>
          <w:szCs w:val="22"/>
        </w:rPr>
        <w:tab/>
      </w:r>
    </w:p>
    <w:p w:rsidR="001E749E" w:rsidRPr="003F30B8" w:rsidRDefault="001E749E" w:rsidP="007576D9">
      <w:pPr>
        <w:pStyle w:val="BodyTextIndent3"/>
        <w:tabs>
          <w:tab w:val="clear" w:pos="1418"/>
          <w:tab w:val="left" w:pos="0"/>
        </w:tabs>
        <w:ind w:left="0" w:hanging="843"/>
        <w:rPr>
          <w:rFonts w:ascii="Calibri" w:hAnsi="Calibri"/>
          <w:sz w:val="22"/>
          <w:szCs w:val="22"/>
        </w:rPr>
      </w:pPr>
      <w:r w:rsidRPr="003F30B8">
        <w:rPr>
          <w:rFonts w:ascii="Calibri" w:hAnsi="Calibri"/>
          <w:sz w:val="22"/>
          <w:szCs w:val="22"/>
        </w:rPr>
        <w:tab/>
      </w:r>
      <w:r w:rsidRPr="003F30B8">
        <w:rPr>
          <w:rFonts w:ascii="Calibri" w:hAnsi="Calibri"/>
          <w:sz w:val="22"/>
          <w:szCs w:val="22"/>
        </w:rPr>
        <w:tab/>
      </w:r>
    </w:p>
    <w:p w:rsidR="001E749E" w:rsidRPr="003F30B8" w:rsidRDefault="001E749E" w:rsidP="007576D9">
      <w:pPr>
        <w:pStyle w:val="BodyTextIndent3"/>
        <w:tabs>
          <w:tab w:val="clear" w:pos="1418"/>
          <w:tab w:val="left" w:pos="0"/>
          <w:tab w:val="left" w:pos="2268"/>
        </w:tabs>
        <w:ind w:left="0" w:hanging="843"/>
        <w:rPr>
          <w:rFonts w:ascii="Calibri" w:hAnsi="Calibri"/>
          <w:sz w:val="22"/>
          <w:szCs w:val="22"/>
        </w:rPr>
      </w:pPr>
      <w:r w:rsidRPr="003F30B8">
        <w:rPr>
          <w:rFonts w:ascii="Calibri" w:hAnsi="Calibri"/>
          <w:sz w:val="22"/>
          <w:szCs w:val="22"/>
        </w:rPr>
        <w:tab/>
      </w:r>
      <w:r w:rsidRPr="003F30B8">
        <w:rPr>
          <w:rFonts w:ascii="Calibri" w:hAnsi="Calibri"/>
          <w:sz w:val="22"/>
          <w:szCs w:val="22"/>
        </w:rPr>
        <w:tab/>
      </w:r>
    </w:p>
    <w:p w:rsidR="001E749E" w:rsidRPr="003F30B8" w:rsidRDefault="001E749E">
      <w:pPr>
        <w:pStyle w:val="BodyTextIndent3"/>
        <w:ind w:left="1410" w:hanging="1410"/>
        <w:rPr>
          <w:rFonts w:ascii="Calibri" w:hAnsi="Calibri"/>
          <w:sz w:val="22"/>
          <w:szCs w:val="22"/>
        </w:rPr>
      </w:pPr>
    </w:p>
    <w:sectPr w:rsidR="001E749E" w:rsidRPr="003F30B8" w:rsidSect="002C18CA">
      <w:headerReference w:type="default" r:id="rId7"/>
      <w:footerReference w:type="even" r:id="rId8"/>
      <w:footerReference w:type="default" r:id="rId9"/>
      <w:endnotePr>
        <w:numFmt w:val="decimal"/>
      </w:endnotePr>
      <w:pgSz w:w="11906" w:h="16838" w:code="9"/>
      <w:pgMar w:top="1985" w:right="851" w:bottom="426" w:left="851" w:header="1418" w:footer="1418" w:gutter="0"/>
      <w:pgNumType w:start="1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49E" w:rsidRDefault="001E749E">
      <w:pPr>
        <w:spacing w:line="20" w:lineRule="exact"/>
        <w:rPr>
          <w:b w:val="0"/>
          <w:sz w:val="24"/>
        </w:rPr>
      </w:pPr>
    </w:p>
  </w:endnote>
  <w:endnote w:type="continuationSeparator" w:id="0">
    <w:p w:rsidR="001E749E" w:rsidRDefault="001E749E">
      <w:r>
        <w:rPr>
          <w:b w:val="0"/>
          <w:sz w:val="24"/>
        </w:rPr>
        <w:t xml:space="preserve"> </w:t>
      </w:r>
    </w:p>
  </w:endnote>
  <w:endnote w:type="continuationNotice" w:id="1">
    <w:p w:rsidR="001E749E" w:rsidRDefault="001E749E">
      <w:r>
        <w:rPr>
          <w:b w:val="0"/>
          <w:sz w:val="24"/>
        </w:rP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urostileT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10pt Bold - RES -">
    <w:altName w:val="Haettenschweile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49E" w:rsidRDefault="001E74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E749E" w:rsidRDefault="001E749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49E" w:rsidRPr="00EE4530" w:rsidRDefault="001E749E" w:rsidP="00EE4530">
    <w:pPr>
      <w:pStyle w:val="Footer"/>
      <w:framePr w:wrap="around" w:vAnchor="text" w:hAnchor="page" w:x="10390" w:y="875"/>
      <w:rPr>
        <w:rStyle w:val="PageNumber"/>
        <w:rFonts w:ascii="EurostileT" w:hAnsi="EurostileT"/>
      </w:rPr>
    </w:pPr>
    <w:r w:rsidRPr="00EE4530">
      <w:rPr>
        <w:rStyle w:val="PageNumber"/>
        <w:rFonts w:ascii="EurostileT" w:hAnsi="EurostileT"/>
      </w:rPr>
      <w:fldChar w:fldCharType="begin"/>
    </w:r>
    <w:r w:rsidRPr="00EE4530">
      <w:rPr>
        <w:rStyle w:val="PageNumber"/>
        <w:rFonts w:ascii="EurostileT" w:hAnsi="EurostileT"/>
      </w:rPr>
      <w:instrText xml:space="preserve">PAGE  </w:instrText>
    </w:r>
    <w:r w:rsidRPr="00EE4530">
      <w:rPr>
        <w:rStyle w:val="PageNumber"/>
        <w:rFonts w:ascii="EurostileT" w:hAnsi="EurostileT"/>
      </w:rPr>
      <w:fldChar w:fldCharType="separate"/>
    </w:r>
    <w:r>
      <w:rPr>
        <w:rStyle w:val="PageNumber"/>
        <w:rFonts w:ascii="EurostileT" w:hAnsi="EurostileT"/>
        <w:noProof/>
      </w:rPr>
      <w:t>1</w:t>
    </w:r>
    <w:r w:rsidRPr="00EE4530">
      <w:rPr>
        <w:rStyle w:val="PageNumber"/>
        <w:rFonts w:ascii="EurostileT" w:hAnsi="EurostileT"/>
      </w:rPr>
      <w:fldChar w:fldCharType="end"/>
    </w:r>
  </w:p>
  <w:p w:rsidR="001E749E" w:rsidRPr="00EE4530" w:rsidRDefault="001E749E" w:rsidP="00EE453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49E" w:rsidRDefault="001E749E">
      <w:r>
        <w:rPr>
          <w:b w:val="0"/>
          <w:sz w:val="24"/>
        </w:rPr>
        <w:separator/>
      </w:r>
    </w:p>
  </w:footnote>
  <w:footnote w:type="continuationSeparator" w:id="0">
    <w:p w:rsidR="001E749E" w:rsidRDefault="001E74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49E" w:rsidRDefault="001E749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lede 1" o:spid="_x0000_s2049" type="#_x0000_t75" style="position:absolute;margin-left:410.1pt;margin-top:-39.85pt;width:126.15pt;height:96.9pt;z-index:-251656192;visibility:visible" wrapcoords="-129 0 -129 21433 21600 21433 21600 0 -129 0">
          <v:imagedata r:id="rId1" o:title=""/>
          <w10:wrap type="tigh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C40D4"/>
    <w:multiLevelType w:val="singleLevel"/>
    <w:tmpl w:val="AD7E4756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</w:abstractNum>
  <w:abstractNum w:abstractNumId="1">
    <w:nsid w:val="07D10709"/>
    <w:multiLevelType w:val="singleLevel"/>
    <w:tmpl w:val="3AB6E852"/>
    <w:lvl w:ilvl="0">
      <w:start w:val="1"/>
      <w:numFmt w:val="decimal"/>
      <w:lvlText w:val="%1"/>
      <w:lvlJc w:val="left"/>
      <w:pPr>
        <w:tabs>
          <w:tab w:val="num" w:pos="2258"/>
        </w:tabs>
        <w:ind w:left="2258" w:hanging="840"/>
      </w:pPr>
      <w:rPr>
        <w:rFonts w:cs="Times New Roman" w:hint="default"/>
      </w:rPr>
    </w:lvl>
  </w:abstractNum>
  <w:abstractNum w:abstractNumId="2">
    <w:nsid w:val="105C5E1C"/>
    <w:multiLevelType w:val="singleLevel"/>
    <w:tmpl w:val="66CAF066"/>
    <w:lvl w:ilvl="0">
      <w:start w:val="1"/>
      <w:numFmt w:val="decimal"/>
      <w:lvlText w:val="%1"/>
      <w:lvlJc w:val="left"/>
      <w:pPr>
        <w:tabs>
          <w:tab w:val="num" w:pos="2258"/>
        </w:tabs>
        <w:ind w:left="2258" w:hanging="840"/>
      </w:pPr>
      <w:rPr>
        <w:rFonts w:cs="Times New Roman" w:hint="default"/>
      </w:rPr>
    </w:lvl>
  </w:abstractNum>
  <w:abstractNum w:abstractNumId="3">
    <w:nsid w:val="2CD52E4F"/>
    <w:multiLevelType w:val="singleLevel"/>
    <w:tmpl w:val="B67A0160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</w:abstractNum>
  <w:abstractNum w:abstractNumId="4">
    <w:nsid w:val="587600A1"/>
    <w:multiLevelType w:val="hybridMultilevel"/>
    <w:tmpl w:val="B75CCA2A"/>
    <w:lvl w:ilvl="0" w:tplc="040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910074F"/>
    <w:multiLevelType w:val="hybridMultilevel"/>
    <w:tmpl w:val="4B6003C0"/>
    <w:lvl w:ilvl="0" w:tplc="0406CC8A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EurostileT" w:eastAsia="Times New Roman" w:hAnsi="EurostileT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6">
    <w:nsid w:val="61B078A8"/>
    <w:multiLevelType w:val="singleLevel"/>
    <w:tmpl w:val="4A1C8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7">
    <w:nsid w:val="71965022"/>
    <w:multiLevelType w:val="singleLevel"/>
    <w:tmpl w:val="C226C68E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</w:abstractNum>
  <w:abstractNum w:abstractNumId="8">
    <w:nsid w:val="76991987"/>
    <w:multiLevelType w:val="singleLevel"/>
    <w:tmpl w:val="E9423734"/>
    <w:lvl w:ilvl="0">
      <w:start w:val="1"/>
      <w:numFmt w:val="decimal"/>
      <w:lvlText w:val="%1"/>
      <w:lvlJc w:val="left"/>
      <w:pPr>
        <w:tabs>
          <w:tab w:val="num" w:pos="2265"/>
        </w:tabs>
        <w:ind w:left="2265" w:hanging="855"/>
      </w:pPr>
      <w:rPr>
        <w:rFonts w:cs="Times New Roman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7"/>
  </w:num>
  <w:num w:numId="5">
    <w:abstractNumId w:val="8"/>
  </w:num>
  <w:num w:numId="6">
    <w:abstractNumId w:val="1"/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921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4530"/>
    <w:rsid w:val="00001074"/>
    <w:rsid w:val="00005549"/>
    <w:rsid w:val="000B74D4"/>
    <w:rsid w:val="00151C26"/>
    <w:rsid w:val="001D47AC"/>
    <w:rsid w:val="001E371D"/>
    <w:rsid w:val="001E749E"/>
    <w:rsid w:val="002766C2"/>
    <w:rsid w:val="002C18CA"/>
    <w:rsid w:val="003F30B8"/>
    <w:rsid w:val="00435B42"/>
    <w:rsid w:val="00465BCB"/>
    <w:rsid w:val="004826EE"/>
    <w:rsid w:val="004A0A61"/>
    <w:rsid w:val="004A10BC"/>
    <w:rsid w:val="004C678B"/>
    <w:rsid w:val="00513DD3"/>
    <w:rsid w:val="005E157E"/>
    <w:rsid w:val="0061633C"/>
    <w:rsid w:val="00632101"/>
    <w:rsid w:val="006D0948"/>
    <w:rsid w:val="006E4740"/>
    <w:rsid w:val="007576D9"/>
    <w:rsid w:val="007C0690"/>
    <w:rsid w:val="008D767E"/>
    <w:rsid w:val="009071C2"/>
    <w:rsid w:val="00931C93"/>
    <w:rsid w:val="009A578F"/>
    <w:rsid w:val="009D7A19"/>
    <w:rsid w:val="00A31605"/>
    <w:rsid w:val="00A65660"/>
    <w:rsid w:val="00BC05B8"/>
    <w:rsid w:val="00BE476C"/>
    <w:rsid w:val="00BF5F1A"/>
    <w:rsid w:val="00CC43A2"/>
    <w:rsid w:val="00CC71E8"/>
    <w:rsid w:val="00D25A0B"/>
    <w:rsid w:val="00DC5EBF"/>
    <w:rsid w:val="00E0106E"/>
    <w:rsid w:val="00E177EB"/>
    <w:rsid w:val="00E30FD4"/>
    <w:rsid w:val="00E549E1"/>
    <w:rsid w:val="00EB64F3"/>
    <w:rsid w:val="00ED4336"/>
    <w:rsid w:val="00EE4530"/>
    <w:rsid w:val="00F002E3"/>
    <w:rsid w:val="00FA403B"/>
    <w:rsid w:val="00FB19AC"/>
    <w:rsid w:val="00FE1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7AC"/>
    <w:pPr>
      <w:widowControl w:val="0"/>
    </w:pPr>
    <w:rPr>
      <w:rFonts w:ascii="Helvetica 10pt Bold - RES -" w:hAnsi="Helvetica 10pt Bold - RES -"/>
      <w:b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D47AC"/>
    <w:pPr>
      <w:keepNext/>
      <w:tabs>
        <w:tab w:val="left" w:pos="-720"/>
      </w:tabs>
      <w:jc w:val="center"/>
      <w:outlineLvl w:val="0"/>
    </w:pPr>
    <w:rPr>
      <w:rFonts w:ascii="Arial" w:hAnsi="Arial"/>
      <w:spacing w:val="-3"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4B7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EndnoteText">
    <w:name w:val="endnote text"/>
    <w:basedOn w:val="Normal"/>
    <w:link w:val="EndnoteTextChar"/>
    <w:uiPriority w:val="99"/>
    <w:semiHidden/>
    <w:rsid w:val="001D47AC"/>
    <w:rPr>
      <w:b w:val="0"/>
      <w:sz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B4B75"/>
    <w:rPr>
      <w:rFonts w:ascii="Helvetica 10pt Bold - RES -" w:hAnsi="Helvetica 10pt Bold - RES -"/>
      <w:b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1D47AC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1D47AC"/>
    <w:rPr>
      <w:b w:val="0"/>
      <w:sz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B4B75"/>
    <w:rPr>
      <w:rFonts w:ascii="Helvetica 10pt Bold - RES -" w:hAnsi="Helvetica 10pt Bold - RES -"/>
      <w:b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1D47AC"/>
    <w:rPr>
      <w:rFonts w:cs="Times New Roman"/>
      <w:vertAlign w:val="superscript"/>
    </w:rPr>
  </w:style>
  <w:style w:type="paragraph" w:customStyle="1" w:styleId="indhold1">
    <w:name w:val="indhold 1"/>
    <w:basedOn w:val="Normal"/>
    <w:uiPriority w:val="99"/>
    <w:rsid w:val="001D47AC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dhold2">
    <w:name w:val="indhold 2"/>
    <w:basedOn w:val="Normal"/>
    <w:uiPriority w:val="99"/>
    <w:rsid w:val="001D47AC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dhold3">
    <w:name w:val="indhold 3"/>
    <w:basedOn w:val="Normal"/>
    <w:uiPriority w:val="99"/>
    <w:rsid w:val="001D47AC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dhold4">
    <w:name w:val="indhold 4"/>
    <w:basedOn w:val="Normal"/>
    <w:uiPriority w:val="99"/>
    <w:rsid w:val="001D47AC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dhold5">
    <w:name w:val="indhold 5"/>
    <w:basedOn w:val="Normal"/>
    <w:uiPriority w:val="99"/>
    <w:rsid w:val="001D47AC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dhold6">
    <w:name w:val="indhold 6"/>
    <w:basedOn w:val="Normal"/>
    <w:uiPriority w:val="99"/>
    <w:rsid w:val="001D47AC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dhold7">
    <w:name w:val="indhold 7"/>
    <w:basedOn w:val="Normal"/>
    <w:uiPriority w:val="99"/>
    <w:rsid w:val="001D47AC"/>
    <w:pPr>
      <w:suppressAutoHyphens/>
      <w:ind w:left="720" w:hanging="720"/>
    </w:pPr>
    <w:rPr>
      <w:lang w:val="en-US"/>
    </w:rPr>
  </w:style>
  <w:style w:type="paragraph" w:customStyle="1" w:styleId="indhold8">
    <w:name w:val="indhold 8"/>
    <w:basedOn w:val="Normal"/>
    <w:uiPriority w:val="99"/>
    <w:rsid w:val="001D47AC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dhold9">
    <w:name w:val="indhold 9"/>
    <w:basedOn w:val="Normal"/>
    <w:uiPriority w:val="99"/>
    <w:rsid w:val="001D47AC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autoRedefine/>
    <w:uiPriority w:val="99"/>
    <w:semiHidden/>
    <w:rsid w:val="001D47AC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autoRedefine/>
    <w:uiPriority w:val="99"/>
    <w:semiHidden/>
    <w:rsid w:val="001D47AC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citatoverskrift">
    <w:name w:val="citatoverskrift"/>
    <w:basedOn w:val="Normal"/>
    <w:uiPriority w:val="99"/>
    <w:rsid w:val="001D47AC"/>
    <w:pPr>
      <w:tabs>
        <w:tab w:val="right" w:pos="9360"/>
      </w:tabs>
      <w:suppressAutoHyphens/>
    </w:pPr>
    <w:rPr>
      <w:lang w:val="en-US"/>
    </w:rPr>
  </w:style>
  <w:style w:type="paragraph" w:customStyle="1" w:styleId="billedtekst">
    <w:name w:val="billedtekst"/>
    <w:basedOn w:val="Normal"/>
    <w:uiPriority w:val="99"/>
    <w:rsid w:val="001D47AC"/>
    <w:rPr>
      <w:b w:val="0"/>
      <w:sz w:val="24"/>
    </w:rPr>
  </w:style>
  <w:style w:type="character" w:customStyle="1" w:styleId="EquationCaption">
    <w:name w:val="_Equation Caption"/>
    <w:uiPriority w:val="99"/>
    <w:rsid w:val="001D47AC"/>
  </w:style>
  <w:style w:type="paragraph" w:styleId="Header">
    <w:name w:val="header"/>
    <w:basedOn w:val="Normal"/>
    <w:link w:val="HeaderChar"/>
    <w:uiPriority w:val="99"/>
    <w:rsid w:val="001D47AC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4B75"/>
    <w:rPr>
      <w:rFonts w:ascii="Helvetica 10pt Bold - RES -" w:hAnsi="Helvetica 10pt Bold - RES -"/>
      <w:b/>
      <w:sz w:val="20"/>
      <w:szCs w:val="20"/>
    </w:rPr>
  </w:style>
  <w:style w:type="paragraph" w:styleId="Footer">
    <w:name w:val="footer"/>
    <w:basedOn w:val="Normal"/>
    <w:link w:val="FooterChar"/>
    <w:uiPriority w:val="99"/>
    <w:rsid w:val="001D47AC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4B75"/>
    <w:rPr>
      <w:rFonts w:ascii="Helvetica 10pt Bold - RES -" w:hAnsi="Helvetica 10pt Bold - RES -"/>
      <w:b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1D47AC"/>
    <w:pPr>
      <w:tabs>
        <w:tab w:val="left" w:pos="-720"/>
      </w:tabs>
      <w:ind w:left="1440"/>
    </w:pPr>
    <w:rPr>
      <w:rFonts w:ascii="Arial" w:hAnsi="Arial"/>
      <w:b w:val="0"/>
      <w:spacing w:val="-3"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B4B75"/>
    <w:rPr>
      <w:rFonts w:ascii="Helvetica 10pt Bold - RES -" w:hAnsi="Helvetica 10pt Bold - RES -"/>
      <w:b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1D47AC"/>
    <w:pPr>
      <w:tabs>
        <w:tab w:val="left" w:pos="0"/>
        <w:tab w:val="left" w:pos="1418"/>
        <w:tab w:val="left" w:pos="5103"/>
      </w:tabs>
      <w:ind w:left="1418"/>
    </w:pPr>
    <w:rPr>
      <w:rFonts w:ascii="Arial" w:hAnsi="Arial"/>
      <w:spacing w:val="-3"/>
      <w:sz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B4B75"/>
    <w:rPr>
      <w:rFonts w:ascii="Helvetica 10pt Bold - RES -" w:hAnsi="Helvetica 10pt Bold - RES -"/>
      <w:b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1D47AC"/>
    <w:pPr>
      <w:tabs>
        <w:tab w:val="left" w:pos="-720"/>
        <w:tab w:val="left" w:pos="1418"/>
        <w:tab w:val="left" w:pos="5103"/>
      </w:tabs>
      <w:ind w:left="1418"/>
    </w:pPr>
    <w:rPr>
      <w:rFonts w:ascii="Arial" w:hAnsi="Arial"/>
      <w:b w:val="0"/>
      <w:spacing w:val="-3"/>
      <w:sz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B4B75"/>
    <w:rPr>
      <w:rFonts w:ascii="Helvetica 10pt Bold - RES -" w:hAnsi="Helvetica 10pt Bold - RES -"/>
      <w:b/>
      <w:sz w:val="16"/>
      <w:szCs w:val="16"/>
    </w:rPr>
  </w:style>
  <w:style w:type="character" w:styleId="PageNumber">
    <w:name w:val="page number"/>
    <w:basedOn w:val="DefaultParagraphFont"/>
    <w:uiPriority w:val="99"/>
    <w:rsid w:val="001D47AC"/>
    <w:rPr>
      <w:rFonts w:cs="Times New Roman"/>
    </w:rPr>
  </w:style>
  <w:style w:type="character" w:styleId="Hyperlink">
    <w:name w:val="Hyperlink"/>
    <w:basedOn w:val="DefaultParagraphFont"/>
    <w:uiPriority w:val="99"/>
    <w:rsid w:val="001D47AC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CC43A2"/>
    <w:pPr>
      <w:widowControl/>
      <w:spacing w:after="200" w:line="276" w:lineRule="auto"/>
      <w:ind w:left="720"/>
      <w:contextualSpacing/>
    </w:pPr>
    <w:rPr>
      <w:rFonts w:ascii="Calibri" w:hAnsi="Calibri"/>
      <w:b w:val="0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465B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5BCB"/>
    <w:rPr>
      <w:rFonts w:ascii="Segoe UI" w:hAnsi="Segoe UI" w:cs="Segoe UI"/>
      <w:b/>
      <w:snapToGrid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5</Pages>
  <Words>1534</Words>
  <Characters>9361</Characters>
  <Application>Microsoft Office Outlook</Application>
  <DocSecurity>0</DocSecurity>
  <Lines>0</Lines>
  <Paragraphs>0</Paragraphs>
  <ScaleCrop>false</ScaleCrop>
  <Company>Dansk Ride Forbund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Klubbens fordele</dc:title>
  <dc:subject/>
  <dc:creator>Annette Sivertsen</dc:creator>
  <cp:keywords/>
  <dc:description/>
  <cp:lastModifiedBy>Kristina</cp:lastModifiedBy>
  <cp:revision>2</cp:revision>
  <cp:lastPrinted>2015-02-24T11:42:00Z</cp:lastPrinted>
  <dcterms:created xsi:type="dcterms:W3CDTF">2017-09-13T13:13:00Z</dcterms:created>
  <dcterms:modified xsi:type="dcterms:W3CDTF">2017-09-13T13:13:00Z</dcterms:modified>
</cp:coreProperties>
</file>